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C80" w:rsidRPr="009828F2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9828F2">
        <w:rPr>
          <w:b/>
          <w:bCs/>
          <w:sz w:val="28"/>
          <w:szCs w:val="28"/>
        </w:rPr>
        <w:t>Обґрунтування</w:t>
      </w:r>
    </w:p>
    <w:p w:rsidR="003971BA" w:rsidRPr="009828F2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9828F2">
        <w:rPr>
          <w:b/>
          <w:bCs/>
          <w:sz w:val="28"/>
          <w:szCs w:val="28"/>
        </w:rPr>
        <w:t>технічних та якісних характеристик, очікуваної вартості</w:t>
      </w:r>
    </w:p>
    <w:p w:rsidR="00940C80" w:rsidRPr="009828F2" w:rsidRDefault="00940C80" w:rsidP="00940C80">
      <w:pPr>
        <w:pStyle w:val="Default"/>
        <w:jc w:val="center"/>
        <w:rPr>
          <w:sz w:val="28"/>
          <w:szCs w:val="28"/>
        </w:rPr>
      </w:pPr>
    </w:p>
    <w:p w:rsidR="003971BA" w:rsidRPr="009828F2" w:rsidRDefault="003971BA" w:rsidP="00C240A1">
      <w:pPr>
        <w:ind w:left="0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9828F2">
        <w:rPr>
          <w:rFonts w:ascii="Times New Roman" w:hAnsi="Times New Roman"/>
          <w:b/>
          <w:bCs/>
          <w:sz w:val="28"/>
          <w:szCs w:val="28"/>
        </w:rPr>
        <w:t xml:space="preserve">Предмет закупівлі: </w:t>
      </w:r>
      <w:r w:rsidRPr="009828F2">
        <w:rPr>
          <w:rFonts w:ascii="Times New Roman" w:hAnsi="Times New Roman"/>
          <w:sz w:val="28"/>
          <w:szCs w:val="28"/>
        </w:rPr>
        <w:t xml:space="preserve">ДК </w:t>
      </w:r>
      <w:r w:rsidRPr="009828F2">
        <w:rPr>
          <w:rFonts w:ascii="Times New Roman" w:eastAsiaTheme="minorHAnsi" w:hAnsi="Times New Roman"/>
          <w:color w:val="000000"/>
          <w:sz w:val="28"/>
          <w:szCs w:val="28"/>
        </w:rPr>
        <w:t xml:space="preserve">021:2015 </w:t>
      </w:r>
      <w:r w:rsidR="00786FE1" w:rsidRPr="009828F2">
        <w:rPr>
          <w:rFonts w:ascii="Times New Roman" w:eastAsiaTheme="minorHAnsi" w:hAnsi="Times New Roman"/>
          <w:color w:val="000000"/>
          <w:sz w:val="28"/>
          <w:szCs w:val="28"/>
        </w:rPr>
        <w:t xml:space="preserve">7225000-2 </w:t>
      </w:r>
      <w:r w:rsidR="00000AC2" w:rsidRPr="009828F2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="009828F2" w:rsidRPr="009828F2">
        <w:rPr>
          <w:rFonts w:ascii="Times New Roman" w:eastAsiaTheme="minorHAnsi" w:hAnsi="Times New Roman"/>
          <w:color w:val="000000"/>
          <w:sz w:val="28"/>
          <w:szCs w:val="28"/>
        </w:rPr>
        <w:t xml:space="preserve">Послуги, </w:t>
      </w:r>
      <w:r w:rsidR="00786FE1" w:rsidRPr="009828F2">
        <w:rPr>
          <w:rFonts w:ascii="Times New Roman" w:eastAsiaTheme="minorHAnsi" w:hAnsi="Times New Roman"/>
          <w:color w:val="000000"/>
          <w:sz w:val="28"/>
          <w:szCs w:val="28"/>
        </w:rPr>
        <w:t>пов’язані із системами та підтримкою</w:t>
      </w:r>
      <w:r w:rsidRPr="009828F2">
        <w:rPr>
          <w:rFonts w:ascii="Times New Roman" w:hAnsi="Times New Roman"/>
          <w:sz w:val="28"/>
          <w:szCs w:val="28"/>
        </w:rPr>
        <w:t xml:space="preserve"> (</w:t>
      </w:r>
      <w:r w:rsidR="00552764" w:rsidRPr="009828F2">
        <w:rPr>
          <w:rFonts w:ascii="Times New Roman" w:hAnsi="Times New Roman"/>
          <w:sz w:val="28"/>
          <w:szCs w:val="28"/>
        </w:rPr>
        <w:t>Технічна підтримка системи моніторингу рухомих об’єктів «</w:t>
      </w:r>
      <w:proofErr w:type="spellStart"/>
      <w:r w:rsidR="00552764" w:rsidRPr="009828F2">
        <w:rPr>
          <w:rFonts w:ascii="Times New Roman" w:hAnsi="Times New Roman"/>
          <w:sz w:val="28"/>
          <w:szCs w:val="28"/>
        </w:rPr>
        <w:t>Wialon</w:t>
      </w:r>
      <w:proofErr w:type="spellEnd"/>
      <w:r w:rsidR="00552764" w:rsidRPr="009828F2">
        <w:rPr>
          <w:rFonts w:ascii="Times New Roman" w:hAnsi="Times New Roman"/>
          <w:sz w:val="28"/>
          <w:szCs w:val="28"/>
        </w:rPr>
        <w:t>»</w:t>
      </w:r>
      <w:r w:rsidRPr="009828F2">
        <w:rPr>
          <w:rFonts w:ascii="Times New Roman" w:eastAsiaTheme="minorHAnsi" w:hAnsi="Times New Roman"/>
          <w:color w:val="000000"/>
          <w:sz w:val="28"/>
          <w:szCs w:val="28"/>
        </w:rPr>
        <w:t xml:space="preserve">). </w:t>
      </w:r>
    </w:p>
    <w:p w:rsidR="003971BA" w:rsidRPr="009828F2" w:rsidRDefault="003971BA" w:rsidP="00C240A1">
      <w:pPr>
        <w:pStyle w:val="Default"/>
        <w:jc w:val="both"/>
        <w:rPr>
          <w:sz w:val="28"/>
          <w:szCs w:val="28"/>
        </w:rPr>
      </w:pPr>
      <w:r w:rsidRPr="009828F2">
        <w:rPr>
          <w:b/>
          <w:bCs/>
          <w:sz w:val="28"/>
          <w:szCs w:val="28"/>
        </w:rPr>
        <w:t xml:space="preserve">Технічні та якісні характеристики предмета закупівлі: </w:t>
      </w:r>
    </w:p>
    <w:p w:rsidR="00563BA4" w:rsidRPr="009828F2" w:rsidRDefault="00563BA4" w:rsidP="00C240A1">
      <w:pPr>
        <w:pStyle w:val="1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28F2">
        <w:rPr>
          <w:rFonts w:ascii="Times New Roman" w:eastAsia="Times New Roman" w:hAnsi="Times New Roman" w:cs="Times New Roman"/>
          <w:color w:val="000000"/>
          <w:sz w:val="28"/>
          <w:szCs w:val="28"/>
        </w:rPr>
        <w:t>Метою закупівлі послуг технічної підтримки системи моніторингу рухомих об’єктів «</w:t>
      </w:r>
      <w:proofErr w:type="spellStart"/>
      <w:r w:rsidRPr="009828F2">
        <w:rPr>
          <w:rFonts w:ascii="Times New Roman" w:eastAsia="Times New Roman" w:hAnsi="Times New Roman" w:cs="Times New Roman"/>
          <w:color w:val="000000"/>
          <w:sz w:val="28"/>
          <w:szCs w:val="28"/>
        </w:rPr>
        <w:t>Wialon</w:t>
      </w:r>
      <w:proofErr w:type="spellEnd"/>
      <w:r w:rsidRPr="009828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є </w:t>
      </w:r>
      <w:r w:rsidRPr="009828F2">
        <w:rPr>
          <w:rFonts w:ascii="Times New Roman" w:eastAsia="Times New Roman" w:hAnsi="Times New Roman" w:cs="Times New Roman"/>
          <w:sz w:val="28"/>
          <w:szCs w:val="28"/>
        </w:rPr>
        <w:t>забезпечення виконавцем послуги з технічної підтримки Програмного забезпечення та всіх його компонентів, а саме:</w:t>
      </w:r>
    </w:p>
    <w:p w:rsidR="00563BA4" w:rsidRPr="009828F2" w:rsidRDefault="009828F2" w:rsidP="00C240A1">
      <w:pPr>
        <w:pStyle w:val="1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28F2">
        <w:rPr>
          <w:rFonts w:ascii="Times New Roman" w:eastAsia="Times New Roman" w:hAnsi="Times New Roman" w:cs="Times New Roman"/>
          <w:sz w:val="28"/>
          <w:szCs w:val="28"/>
        </w:rPr>
        <w:t xml:space="preserve">постачання </w:t>
      </w:r>
      <w:r w:rsidR="00563BA4" w:rsidRPr="009828F2">
        <w:rPr>
          <w:rFonts w:ascii="Times New Roman" w:eastAsia="Times New Roman" w:hAnsi="Times New Roman" w:cs="Times New Roman"/>
          <w:sz w:val="28"/>
          <w:szCs w:val="28"/>
        </w:rPr>
        <w:t xml:space="preserve">оновлень програмного забезпечення  </w:t>
      </w:r>
      <w:r w:rsidR="00563BA4" w:rsidRPr="009828F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563BA4" w:rsidRPr="009828F2">
        <w:rPr>
          <w:rFonts w:ascii="Times New Roman" w:eastAsia="Times New Roman" w:hAnsi="Times New Roman" w:cs="Times New Roman"/>
          <w:color w:val="000000"/>
          <w:sz w:val="28"/>
          <w:szCs w:val="28"/>
        </w:rPr>
        <w:t>Wialon</w:t>
      </w:r>
      <w:proofErr w:type="spellEnd"/>
      <w:r w:rsidR="00563BA4" w:rsidRPr="009828F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563BA4" w:rsidRPr="009828F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63BA4" w:rsidRPr="009828F2" w:rsidRDefault="00563BA4" w:rsidP="00C240A1">
      <w:pPr>
        <w:pStyle w:val="1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28F2">
        <w:rPr>
          <w:rFonts w:ascii="Times New Roman" w:eastAsia="Times New Roman" w:hAnsi="Times New Roman" w:cs="Times New Roman"/>
          <w:sz w:val="28"/>
          <w:szCs w:val="28"/>
        </w:rPr>
        <w:t>усунення помилок в роботі обладнання, та програмного забезпечення;</w:t>
      </w:r>
    </w:p>
    <w:p w:rsidR="00563BA4" w:rsidRPr="009828F2" w:rsidRDefault="00563BA4" w:rsidP="00C240A1">
      <w:pPr>
        <w:pStyle w:val="1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28F2">
        <w:rPr>
          <w:rFonts w:ascii="Times New Roman" w:eastAsia="Times New Roman" w:hAnsi="Times New Roman" w:cs="Times New Roman"/>
          <w:sz w:val="28"/>
          <w:szCs w:val="28"/>
        </w:rPr>
        <w:t>послуги з інсталяції та налагодження програмного забезпечення п</w:t>
      </w:r>
      <w:r w:rsidR="009828F2" w:rsidRPr="009828F2">
        <w:rPr>
          <w:rFonts w:ascii="Times New Roman" w:eastAsia="Times New Roman" w:hAnsi="Times New Roman" w:cs="Times New Roman"/>
          <w:sz w:val="28"/>
          <w:szCs w:val="28"/>
        </w:rPr>
        <w:t xml:space="preserve">ісля відмови, збою, постачання </w:t>
      </w:r>
      <w:r w:rsidRPr="009828F2">
        <w:rPr>
          <w:rFonts w:ascii="Times New Roman" w:eastAsia="Times New Roman" w:hAnsi="Times New Roman" w:cs="Times New Roman"/>
          <w:sz w:val="28"/>
          <w:szCs w:val="28"/>
        </w:rPr>
        <w:t>оновлень, випущених у зв’язку відмовою або збоєм;</w:t>
      </w:r>
    </w:p>
    <w:p w:rsidR="00563BA4" w:rsidRPr="009828F2" w:rsidRDefault="00563BA4" w:rsidP="00C240A1">
      <w:pPr>
        <w:pStyle w:val="1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28F2">
        <w:rPr>
          <w:rFonts w:ascii="Times New Roman" w:eastAsia="Times New Roman" w:hAnsi="Times New Roman" w:cs="Times New Roman"/>
          <w:color w:val="000000"/>
          <w:sz w:val="28"/>
          <w:szCs w:val="28"/>
        </w:rPr>
        <w:t>підтримка функціонування бази даних координат руху транспортних засобів, відео регістраторів  та її оптимізація;</w:t>
      </w:r>
    </w:p>
    <w:p w:rsidR="00563BA4" w:rsidRPr="009828F2" w:rsidRDefault="00563BA4" w:rsidP="00C240A1">
      <w:pPr>
        <w:pStyle w:val="1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28F2">
        <w:rPr>
          <w:rFonts w:ascii="Times New Roman" w:eastAsia="Times New Roman" w:hAnsi="Times New Roman" w:cs="Times New Roman"/>
          <w:sz w:val="28"/>
          <w:szCs w:val="28"/>
        </w:rPr>
        <w:t>консультації користувачів Системи з порядку використання та адміністрування Системи.</w:t>
      </w:r>
    </w:p>
    <w:p w:rsidR="00563BA4" w:rsidRPr="009828F2" w:rsidRDefault="00563BA4" w:rsidP="00C240A1">
      <w:pPr>
        <w:pStyle w:val="1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28F2">
        <w:rPr>
          <w:rFonts w:ascii="Times New Roman" w:eastAsia="Times New Roman" w:hAnsi="Times New Roman" w:cs="Times New Roman"/>
          <w:sz w:val="28"/>
          <w:szCs w:val="28"/>
        </w:rPr>
        <w:t>Виконавець надає послуги щодо консультацій, необхідних налаштувань за заявкою Замовника.</w:t>
      </w:r>
    </w:p>
    <w:p w:rsidR="00000AC2" w:rsidRPr="009828F2" w:rsidRDefault="00563BA4" w:rsidP="00C240A1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uk-UA"/>
        </w:rPr>
      </w:pPr>
      <w:r w:rsidRPr="009828F2">
        <w:rPr>
          <w:rFonts w:ascii="Times New Roman" w:eastAsia="Times New Roman" w:hAnsi="Times New Roman"/>
          <w:color w:val="000000"/>
          <w:sz w:val="28"/>
          <w:szCs w:val="28"/>
        </w:rPr>
        <w:t>Надання зазначених послуг дозволить забезпечити виконанн</w:t>
      </w:r>
      <w:r w:rsidR="00B35B97" w:rsidRPr="009828F2">
        <w:rPr>
          <w:rFonts w:ascii="Times New Roman" w:eastAsia="Times New Roman" w:hAnsi="Times New Roman"/>
          <w:color w:val="000000"/>
          <w:sz w:val="28"/>
          <w:szCs w:val="28"/>
        </w:rPr>
        <w:t>я</w:t>
      </w:r>
      <w:r w:rsidRPr="009828F2">
        <w:rPr>
          <w:rFonts w:ascii="Times New Roman" w:eastAsia="Times New Roman" w:hAnsi="Times New Roman"/>
          <w:color w:val="000000"/>
          <w:sz w:val="28"/>
          <w:szCs w:val="28"/>
        </w:rPr>
        <w:t xml:space="preserve"> завдань з</w:t>
      </w:r>
      <w:r w:rsidRPr="009828F2">
        <w:rPr>
          <w:rFonts w:ascii="Times New Roman" w:eastAsia="Times New Roman" w:hAnsi="Times New Roman"/>
          <w:sz w:val="28"/>
          <w:szCs w:val="28"/>
        </w:rPr>
        <w:t xml:space="preserve"> контролю за пересуванням автомобілів підприємства.</w:t>
      </w:r>
    </w:p>
    <w:p w:rsidR="009F1696" w:rsidRPr="009828F2" w:rsidRDefault="003971BA" w:rsidP="00C240A1">
      <w:pPr>
        <w:pStyle w:val="Default"/>
        <w:ind w:firstLine="709"/>
        <w:jc w:val="both"/>
        <w:rPr>
          <w:b/>
          <w:bCs/>
          <w:sz w:val="28"/>
          <w:szCs w:val="28"/>
        </w:rPr>
      </w:pPr>
      <w:r w:rsidRPr="009828F2">
        <w:rPr>
          <w:b/>
          <w:bCs/>
          <w:sz w:val="28"/>
          <w:szCs w:val="28"/>
        </w:rPr>
        <w:t xml:space="preserve">Очікувана вартість предмета закупівлі: </w:t>
      </w:r>
    </w:p>
    <w:p w:rsidR="00563BA4" w:rsidRPr="009828F2" w:rsidRDefault="00563BA4" w:rsidP="00C240A1">
      <w:pPr>
        <w:pStyle w:val="1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28F2">
        <w:rPr>
          <w:rFonts w:ascii="Times New Roman" w:eastAsia="Times New Roman" w:hAnsi="Times New Roman" w:cs="Times New Roman"/>
          <w:sz w:val="28"/>
          <w:szCs w:val="28"/>
        </w:rPr>
        <w:t xml:space="preserve">Очікувана </w:t>
      </w:r>
      <w:r w:rsidR="00C240A1" w:rsidRPr="009828F2">
        <w:rPr>
          <w:rFonts w:ascii="Times New Roman" w:eastAsia="Times New Roman" w:hAnsi="Times New Roman" w:cs="Times New Roman"/>
          <w:sz w:val="28"/>
          <w:szCs w:val="28"/>
        </w:rPr>
        <w:t xml:space="preserve">вартість предмета закупівлі: очікувана вартість визначена відповідно до процедур, які зазначені у примірній методиці визначення очікуваної вартості предмета закупівлі, введеної наказом Міністерства розвитку економіки, торгівлі та сільського господарства України від 18.02.2020 №275 «Про затвердження примірної методики визначення очікуваної вартості предмета закупівлі». На підставі аналізу наданих комерційних пропозицій очікувана вартість становить </w:t>
      </w:r>
      <w:r w:rsidRPr="009828F2">
        <w:rPr>
          <w:rFonts w:ascii="Times New Roman" w:eastAsia="Times New Roman" w:hAnsi="Times New Roman" w:cs="Times New Roman"/>
          <w:sz w:val="28"/>
          <w:szCs w:val="28"/>
        </w:rPr>
        <w:t>350 000,00 грн.</w:t>
      </w:r>
    </w:p>
    <w:p w:rsidR="00DE1955" w:rsidRPr="009828F2" w:rsidRDefault="00DE1955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00AC2" w:rsidRPr="009828F2" w:rsidRDefault="00000AC2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940C80" w:rsidRPr="009828F2" w:rsidRDefault="00940C80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940C80" w:rsidRPr="009828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72926"/>
    <w:multiLevelType w:val="hybridMultilevel"/>
    <w:tmpl w:val="90023594"/>
    <w:lvl w:ilvl="0" w:tplc="28A25D2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7CF16A21"/>
    <w:multiLevelType w:val="hybridMultilevel"/>
    <w:tmpl w:val="67EC220A"/>
    <w:lvl w:ilvl="0" w:tplc="0312133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BA"/>
    <w:rsid w:val="00000AC2"/>
    <w:rsid w:val="00097667"/>
    <w:rsid w:val="001B0993"/>
    <w:rsid w:val="00201B42"/>
    <w:rsid w:val="002821AE"/>
    <w:rsid w:val="002E6E5B"/>
    <w:rsid w:val="0036449C"/>
    <w:rsid w:val="00370720"/>
    <w:rsid w:val="003971BA"/>
    <w:rsid w:val="00407290"/>
    <w:rsid w:val="004716A4"/>
    <w:rsid w:val="00482778"/>
    <w:rsid w:val="004B5B48"/>
    <w:rsid w:val="004C28DF"/>
    <w:rsid w:val="00516593"/>
    <w:rsid w:val="00516D84"/>
    <w:rsid w:val="00552764"/>
    <w:rsid w:val="00563BA4"/>
    <w:rsid w:val="00567137"/>
    <w:rsid w:val="00577ECC"/>
    <w:rsid w:val="00580EB6"/>
    <w:rsid w:val="005B70CC"/>
    <w:rsid w:val="006A07FD"/>
    <w:rsid w:val="006E72CA"/>
    <w:rsid w:val="00724532"/>
    <w:rsid w:val="0073490B"/>
    <w:rsid w:val="007506F5"/>
    <w:rsid w:val="00774769"/>
    <w:rsid w:val="0078309F"/>
    <w:rsid w:val="00786FE1"/>
    <w:rsid w:val="00863145"/>
    <w:rsid w:val="0092521C"/>
    <w:rsid w:val="00940C80"/>
    <w:rsid w:val="009540F6"/>
    <w:rsid w:val="009828F2"/>
    <w:rsid w:val="009D40BD"/>
    <w:rsid w:val="009F1696"/>
    <w:rsid w:val="00A94D5B"/>
    <w:rsid w:val="00AA4347"/>
    <w:rsid w:val="00B35B97"/>
    <w:rsid w:val="00B623C1"/>
    <w:rsid w:val="00C03F10"/>
    <w:rsid w:val="00C240A1"/>
    <w:rsid w:val="00C30359"/>
    <w:rsid w:val="00D5305B"/>
    <w:rsid w:val="00D81241"/>
    <w:rsid w:val="00DE1955"/>
    <w:rsid w:val="00E75DB4"/>
    <w:rsid w:val="00E82186"/>
    <w:rsid w:val="00EA6218"/>
    <w:rsid w:val="00EA6EBE"/>
    <w:rsid w:val="00EB3318"/>
    <w:rsid w:val="00EC62F3"/>
    <w:rsid w:val="00F441A2"/>
    <w:rsid w:val="00F91B06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4BB03C-DA6D-4C2A-8D9D-7BD574892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  <w:style w:type="paragraph" w:customStyle="1" w:styleId="1">
    <w:name w:val="Обычный1"/>
    <w:rsid w:val="009540F6"/>
    <w:pPr>
      <w:spacing w:after="0" w:line="240" w:lineRule="auto"/>
      <w:ind w:left="3827"/>
    </w:pPr>
    <w:rPr>
      <w:rFonts w:ascii="Calibri" w:eastAsia="Calibri" w:hAnsi="Calibri" w:cs="Calibri"/>
      <w:lang w:eastAsia="ru-RU"/>
    </w:rPr>
  </w:style>
  <w:style w:type="character" w:customStyle="1" w:styleId="FontStyle158">
    <w:name w:val="Font Style158"/>
    <w:uiPriority w:val="99"/>
    <w:rsid w:val="006E72CA"/>
    <w:rPr>
      <w:rFonts w:ascii="Times New Roman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Гниденко Олег Николаевич</dc:creator>
  <cp:lastModifiedBy>СИДОРЕНКО Дмитро Володимирович</cp:lastModifiedBy>
  <cp:revision>8</cp:revision>
  <cp:lastPrinted>2021-10-13T05:53:00Z</cp:lastPrinted>
  <dcterms:created xsi:type="dcterms:W3CDTF">2021-09-20T09:18:00Z</dcterms:created>
  <dcterms:modified xsi:type="dcterms:W3CDTF">2021-12-16T10:45:00Z</dcterms:modified>
</cp:coreProperties>
</file>