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02" w:rsidRPr="00CB1E84" w:rsidRDefault="005D7802" w:rsidP="005D7802">
      <w:pPr>
        <w:shd w:val="clear" w:color="auto" w:fill="FFFFFF"/>
        <w:spacing w:after="225" w:line="390" w:lineRule="atLeast"/>
        <w:ind w:firstLine="567"/>
        <w:jc w:val="both"/>
        <w:rPr>
          <w:b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CB1E84">
        <w:rPr>
          <w:b/>
          <w:bCs/>
          <w:color w:val="333333"/>
          <w:sz w:val="24"/>
          <w:szCs w:val="24"/>
          <w:shd w:val="clear" w:color="auto" w:fill="FFFFFF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закупівлі, визначення потреби у придбанні предмету закупівлі, обґрунтування технічних та якісних характеристик предмету закупівлі, їх опис та обґрунтування очікуваної вартості предмету закупівлі.</w:t>
      </w:r>
    </w:p>
    <w:p w:rsidR="005D7802" w:rsidRPr="00CB1E84" w:rsidRDefault="005D7802" w:rsidP="005D7802">
      <w:pPr>
        <w:shd w:val="clear" w:color="auto" w:fill="FFFFFF"/>
        <w:spacing w:after="225" w:line="390" w:lineRule="atLeast"/>
        <w:ind w:firstLine="567"/>
        <w:rPr>
          <w:color w:val="1D1D1B"/>
          <w:sz w:val="24"/>
          <w:szCs w:val="24"/>
        </w:rPr>
      </w:pPr>
      <w:r w:rsidRPr="00CB1E84">
        <w:rPr>
          <w:b/>
          <w:bCs/>
          <w:color w:val="1D1D1B"/>
          <w:sz w:val="24"/>
          <w:szCs w:val="24"/>
        </w:rPr>
        <w:t>1. Предмет закупівлі</w:t>
      </w:r>
    </w:p>
    <w:p w:rsidR="00CC0FD5" w:rsidRDefault="00CC0FD5" w:rsidP="005D7802">
      <w:pPr>
        <w:shd w:val="clear" w:color="auto" w:fill="FFFFFF"/>
        <w:spacing w:after="225" w:line="390" w:lineRule="atLeast"/>
        <w:ind w:firstLine="567"/>
        <w:jc w:val="both"/>
        <w:rPr>
          <w:b/>
          <w:bCs/>
          <w:i/>
          <w:iCs/>
          <w:color w:val="1D1D1B"/>
          <w:sz w:val="24"/>
          <w:szCs w:val="24"/>
          <w:u w:val="single"/>
        </w:rPr>
      </w:pPr>
      <w:r w:rsidRPr="00CC0FD5">
        <w:rPr>
          <w:i/>
          <w:iCs/>
          <w:color w:val="1D1D1B"/>
          <w:sz w:val="24"/>
          <w:szCs w:val="24"/>
          <w:u w:val="single"/>
        </w:rPr>
        <w:t xml:space="preserve">ДК 021:2015 39110000-6 Сидіння, стільці та супутні вироби і частини до </w:t>
      </w:r>
      <w:r w:rsidRPr="003675DD">
        <w:rPr>
          <w:i/>
          <w:iCs/>
          <w:color w:val="1D1D1B"/>
          <w:sz w:val="24"/>
          <w:szCs w:val="24"/>
          <w:u w:val="single"/>
        </w:rPr>
        <w:t>них</w:t>
      </w:r>
      <w:r w:rsidRPr="003675DD">
        <w:rPr>
          <w:bCs/>
          <w:i/>
          <w:iCs/>
          <w:color w:val="1D1D1B"/>
          <w:sz w:val="24"/>
          <w:szCs w:val="24"/>
          <w:u w:val="single"/>
        </w:rPr>
        <w:t xml:space="preserve"> </w:t>
      </w:r>
      <w:r w:rsidR="003675DD" w:rsidRPr="003675DD">
        <w:rPr>
          <w:bCs/>
          <w:i/>
          <w:iCs/>
          <w:color w:val="1D1D1B"/>
          <w:sz w:val="24"/>
          <w:szCs w:val="24"/>
          <w:u w:val="single"/>
        </w:rPr>
        <w:t>(Крісла і стільці офісні)</w:t>
      </w:r>
    </w:p>
    <w:p w:rsidR="005D7802" w:rsidRPr="00CB1E84" w:rsidRDefault="005D7802" w:rsidP="005D7802">
      <w:pPr>
        <w:shd w:val="clear" w:color="auto" w:fill="FFFFFF"/>
        <w:spacing w:after="225" w:line="390" w:lineRule="atLeast"/>
        <w:ind w:firstLine="567"/>
        <w:jc w:val="both"/>
        <w:rPr>
          <w:color w:val="1D1D1B"/>
          <w:sz w:val="24"/>
          <w:szCs w:val="24"/>
        </w:rPr>
      </w:pPr>
      <w:r w:rsidRPr="00CB1E84">
        <w:rPr>
          <w:b/>
          <w:bCs/>
          <w:color w:val="1D1D1B"/>
          <w:sz w:val="24"/>
          <w:szCs w:val="24"/>
        </w:rPr>
        <w:t>2. Обґрунтування</w:t>
      </w:r>
      <w:r w:rsidRPr="00CB1E84">
        <w:rPr>
          <w:b/>
          <w:bCs/>
          <w:color w:val="333333"/>
          <w:sz w:val="24"/>
          <w:szCs w:val="24"/>
          <w:shd w:val="clear" w:color="auto" w:fill="FFFFFF"/>
        </w:rPr>
        <w:t> технічних та якісних характеристик предмета закупівлі</w:t>
      </w:r>
    </w:p>
    <w:p w:rsidR="00C63B66" w:rsidRDefault="00C63B66" w:rsidP="000637EF">
      <w:pPr>
        <w:shd w:val="clear" w:color="auto" w:fill="FFFFFF"/>
        <w:spacing w:after="225" w:line="390" w:lineRule="atLeast"/>
        <w:ind w:firstLine="567"/>
        <w:jc w:val="both"/>
        <w:rPr>
          <w:i/>
          <w:iCs/>
          <w:color w:val="1D1D1B"/>
          <w:sz w:val="24"/>
          <w:szCs w:val="24"/>
          <w:u w:val="single"/>
        </w:rPr>
      </w:pPr>
      <w:r w:rsidRPr="00C63B66">
        <w:rPr>
          <w:i/>
          <w:iCs/>
          <w:color w:val="1D1D1B"/>
          <w:sz w:val="24"/>
          <w:szCs w:val="24"/>
          <w:u w:val="single"/>
        </w:rPr>
        <w:t>Забезпечення належни</w:t>
      </w:r>
      <w:r>
        <w:rPr>
          <w:i/>
          <w:iCs/>
          <w:color w:val="1D1D1B"/>
          <w:sz w:val="24"/>
          <w:szCs w:val="24"/>
          <w:u w:val="single"/>
        </w:rPr>
        <w:t>х умов праці та побутових потреб працівників підприємства</w:t>
      </w:r>
      <w:r w:rsidR="009C337D">
        <w:rPr>
          <w:i/>
          <w:iCs/>
          <w:color w:val="1D1D1B"/>
          <w:sz w:val="24"/>
          <w:szCs w:val="24"/>
          <w:u w:val="single"/>
        </w:rPr>
        <w:t xml:space="preserve">; </w:t>
      </w:r>
      <w:r w:rsidR="00161AE9">
        <w:rPr>
          <w:i/>
          <w:iCs/>
          <w:color w:val="1D1D1B"/>
          <w:sz w:val="24"/>
          <w:szCs w:val="24"/>
          <w:u w:val="single"/>
        </w:rPr>
        <w:t xml:space="preserve">облаштування найпростіших </w:t>
      </w:r>
      <w:proofErr w:type="spellStart"/>
      <w:r w:rsidR="00161AE9">
        <w:rPr>
          <w:i/>
          <w:iCs/>
          <w:color w:val="1D1D1B"/>
          <w:sz w:val="24"/>
          <w:szCs w:val="24"/>
          <w:u w:val="single"/>
        </w:rPr>
        <w:t>укриттів</w:t>
      </w:r>
      <w:proofErr w:type="spellEnd"/>
      <w:r w:rsidR="00161AE9">
        <w:rPr>
          <w:i/>
          <w:iCs/>
          <w:color w:val="1D1D1B"/>
          <w:sz w:val="24"/>
          <w:szCs w:val="24"/>
          <w:u w:val="single"/>
        </w:rPr>
        <w:t>.</w:t>
      </w:r>
    </w:p>
    <w:p w:rsidR="000637EF" w:rsidRDefault="005D7802" w:rsidP="000637EF">
      <w:pPr>
        <w:shd w:val="clear" w:color="auto" w:fill="FFFFFF"/>
        <w:spacing w:after="225" w:line="390" w:lineRule="atLeast"/>
        <w:ind w:firstLine="567"/>
        <w:jc w:val="both"/>
        <w:rPr>
          <w:color w:val="1D1D1B"/>
          <w:sz w:val="24"/>
          <w:szCs w:val="24"/>
        </w:rPr>
      </w:pPr>
      <w:r w:rsidRPr="00CB1E84">
        <w:rPr>
          <w:b/>
          <w:bCs/>
          <w:color w:val="1D1D1B"/>
          <w:sz w:val="24"/>
          <w:szCs w:val="24"/>
        </w:rPr>
        <w:t>3. Обґрунтування очікуваної вартості предмета закупівлі</w:t>
      </w:r>
    </w:p>
    <w:p w:rsidR="005D7802" w:rsidRPr="000637EF" w:rsidRDefault="005D7802" w:rsidP="000637EF">
      <w:pPr>
        <w:shd w:val="clear" w:color="auto" w:fill="FFFFFF"/>
        <w:spacing w:after="225" w:line="390" w:lineRule="atLeast"/>
        <w:ind w:firstLine="567"/>
        <w:jc w:val="both"/>
        <w:rPr>
          <w:color w:val="1D1D1B"/>
          <w:sz w:val="24"/>
          <w:szCs w:val="24"/>
        </w:rPr>
      </w:pPr>
      <w:r w:rsidRPr="000637EF">
        <w:rPr>
          <w:rFonts w:eastAsia="Calibri"/>
          <w:i/>
          <w:sz w:val="24"/>
          <w:szCs w:val="24"/>
          <w:u w:val="single"/>
          <w:lang w:eastAsia="en-US"/>
        </w:rPr>
        <w:t xml:space="preserve">Очікувана вартість визначена відповідно до потреби в </w:t>
      </w:r>
      <w:r w:rsidR="00C63B66">
        <w:rPr>
          <w:rFonts w:eastAsia="Calibri"/>
          <w:i/>
          <w:sz w:val="24"/>
          <w:szCs w:val="24"/>
          <w:u w:val="single"/>
          <w:lang w:eastAsia="en-US"/>
        </w:rPr>
        <w:t>придбані даних товарів та їх</w:t>
      </w:r>
      <w:r w:rsidRPr="000637EF">
        <w:rPr>
          <w:rFonts w:eastAsia="Calibri"/>
          <w:i/>
          <w:sz w:val="24"/>
          <w:szCs w:val="24"/>
          <w:u w:val="single"/>
          <w:lang w:eastAsia="en-US"/>
        </w:rPr>
        <w:t xml:space="preserve"> визначеної середньої ринкової вартості.</w:t>
      </w:r>
    </w:p>
    <w:p w:rsidR="005D7802" w:rsidRPr="00CB1E84" w:rsidRDefault="005D7802" w:rsidP="005D7802"/>
    <w:p w:rsidR="00D42087" w:rsidRPr="00CB1E84" w:rsidRDefault="00D42087"/>
    <w:sectPr w:rsidR="00D42087" w:rsidRPr="00CB1E84" w:rsidSect="00E46335">
      <w:pgSz w:w="11906" w:h="16838"/>
      <w:pgMar w:top="851" w:right="707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CF"/>
    <w:rsid w:val="000637EF"/>
    <w:rsid w:val="00097CA5"/>
    <w:rsid w:val="00161AE9"/>
    <w:rsid w:val="002020CF"/>
    <w:rsid w:val="00235735"/>
    <w:rsid w:val="003675DD"/>
    <w:rsid w:val="00492524"/>
    <w:rsid w:val="004C12F9"/>
    <w:rsid w:val="005438B5"/>
    <w:rsid w:val="005D7802"/>
    <w:rsid w:val="009C337D"/>
    <w:rsid w:val="00C63B66"/>
    <w:rsid w:val="00CB1E84"/>
    <w:rsid w:val="00CC0FD5"/>
    <w:rsid w:val="00CF5448"/>
    <w:rsid w:val="00D42087"/>
    <w:rsid w:val="00E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65139-E614-41FF-8889-E3536EAB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8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Андрій Миколайович</dc:creator>
  <cp:lastModifiedBy>ОСАДЧИЙ Олександр В’ячеславович</cp:lastModifiedBy>
  <cp:revision>8</cp:revision>
  <cp:lastPrinted>2023-02-27T08:44:00Z</cp:lastPrinted>
  <dcterms:created xsi:type="dcterms:W3CDTF">2023-04-11T16:19:00Z</dcterms:created>
  <dcterms:modified xsi:type="dcterms:W3CDTF">2023-08-14T11:55:00Z</dcterms:modified>
</cp:coreProperties>
</file>