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63B3" w14:textId="3D5F5038" w:rsidR="00A32783" w:rsidRPr="00BF6C53" w:rsidRDefault="00A32783" w:rsidP="00BF6C53">
      <w:pPr>
        <w:pStyle w:val="Default"/>
        <w:ind w:left="5103"/>
        <w:rPr>
          <w:i/>
          <w:sz w:val="20"/>
          <w:szCs w:val="28"/>
        </w:rPr>
      </w:pPr>
      <w:r w:rsidRPr="00984290">
        <w:rPr>
          <w:i/>
          <w:sz w:val="20"/>
          <w:szCs w:val="28"/>
        </w:rPr>
        <w:t>«</w:t>
      </w:r>
      <w:r w:rsidRPr="00BF6C53">
        <w:rPr>
          <w:i/>
          <w:sz w:val="20"/>
          <w:szCs w:val="28"/>
        </w:rPr>
        <w:t>ЗАТВЕРДЖЕНО</w:t>
      </w:r>
      <w:r w:rsidRPr="00984290">
        <w:rPr>
          <w:i/>
          <w:sz w:val="20"/>
          <w:szCs w:val="28"/>
        </w:rPr>
        <w:t>»</w:t>
      </w:r>
      <w:r w:rsidRPr="00BF6C53">
        <w:rPr>
          <w:i/>
          <w:sz w:val="20"/>
          <w:szCs w:val="28"/>
        </w:rPr>
        <w:t xml:space="preserve"> Постанова Національної комісії, що здійснює державне регулювання у сферах електронних комунікацій, радіочастотного спектра та надання послуг поштового зв’язку 27</w:t>
      </w:r>
      <w:r w:rsidR="00BF232B">
        <w:rPr>
          <w:i/>
          <w:sz w:val="20"/>
          <w:szCs w:val="28"/>
        </w:rPr>
        <w:t xml:space="preserve"> </w:t>
      </w:r>
      <w:r w:rsidR="00BF232B" w:rsidRPr="00984290">
        <w:rPr>
          <w:i/>
          <w:sz w:val="20"/>
          <w:szCs w:val="28"/>
        </w:rPr>
        <w:t xml:space="preserve">липня </w:t>
      </w:r>
      <w:r w:rsidRPr="00BF6C53">
        <w:rPr>
          <w:i/>
          <w:sz w:val="20"/>
          <w:szCs w:val="28"/>
        </w:rPr>
        <w:t>2022</w:t>
      </w:r>
      <w:r w:rsidR="00BF232B">
        <w:rPr>
          <w:i/>
          <w:sz w:val="20"/>
          <w:szCs w:val="28"/>
        </w:rPr>
        <w:t xml:space="preserve"> </w:t>
      </w:r>
      <w:r w:rsidR="00BF232B" w:rsidRPr="00984290">
        <w:rPr>
          <w:i/>
          <w:sz w:val="20"/>
          <w:szCs w:val="28"/>
        </w:rPr>
        <w:t>року</w:t>
      </w:r>
      <w:r w:rsidRPr="00BF6C53">
        <w:rPr>
          <w:i/>
          <w:sz w:val="20"/>
          <w:szCs w:val="28"/>
        </w:rPr>
        <w:t xml:space="preserve"> № 125</w:t>
      </w:r>
    </w:p>
    <w:p w14:paraId="54E692DB" w14:textId="77777777" w:rsidR="00A32783" w:rsidRPr="00BF6C53" w:rsidRDefault="00A32783" w:rsidP="00BF6C53">
      <w:pPr>
        <w:pStyle w:val="Default"/>
        <w:ind w:left="5103"/>
        <w:rPr>
          <w:i/>
          <w:sz w:val="20"/>
          <w:szCs w:val="28"/>
        </w:rPr>
      </w:pPr>
    </w:p>
    <w:p w14:paraId="16AA9384" w14:textId="181D92C3" w:rsidR="00583156" w:rsidRPr="00BF6C53" w:rsidRDefault="00560782" w:rsidP="00BF6C53">
      <w:pPr>
        <w:spacing w:line="240" w:lineRule="auto"/>
        <w:jc w:val="center"/>
        <w:rPr>
          <w:b/>
          <w:sz w:val="28"/>
          <w:lang w:val="uk-UA"/>
        </w:rPr>
      </w:pPr>
      <w:r w:rsidRPr="00BF6C53">
        <w:rPr>
          <w:b/>
          <w:sz w:val="28"/>
          <w:lang w:val="uk-UA"/>
        </w:rPr>
        <w:t>ДЕКЛАРАЦІЯ</w:t>
      </w:r>
    </w:p>
    <w:p w14:paraId="3127560C" w14:textId="2F9AD703" w:rsidR="00F6354C" w:rsidRPr="00BF6C53" w:rsidRDefault="00560782" w:rsidP="00BF6C53">
      <w:pPr>
        <w:spacing w:line="240" w:lineRule="auto"/>
        <w:jc w:val="center"/>
        <w:rPr>
          <w:b/>
          <w:sz w:val="28"/>
          <w:lang w:val="uk-UA"/>
        </w:rPr>
      </w:pPr>
      <w:bookmarkStart w:id="0" w:name="_Hlk90645020"/>
      <w:r w:rsidRPr="00BF6C53">
        <w:rPr>
          <w:b/>
          <w:sz w:val="28"/>
          <w:lang w:val="uk-UA"/>
        </w:rPr>
        <w:t>про забезпечення електромагнітної сумісності радіообладнання</w:t>
      </w:r>
    </w:p>
    <w:bookmarkEnd w:id="0"/>
    <w:p w14:paraId="55844243" w14:textId="3EB5A607" w:rsidR="009819DC" w:rsidRPr="00BF6C53" w:rsidRDefault="009819DC" w:rsidP="00BF6C53">
      <w:pPr>
        <w:spacing w:line="240" w:lineRule="auto"/>
        <w:jc w:val="center"/>
        <w:rPr>
          <w:lang w:val="uk-UA"/>
        </w:rPr>
      </w:pPr>
      <w:r w:rsidRPr="00BF6C53">
        <w:rPr>
          <w:lang w:val="uk-UA"/>
        </w:rPr>
        <w:t xml:space="preserve">(для </w:t>
      </w:r>
      <w:r w:rsidR="003C5FE0" w:rsidRPr="00BF6C53">
        <w:rPr>
          <w:lang w:val="uk-UA"/>
        </w:rPr>
        <w:t xml:space="preserve">якого отримано </w:t>
      </w:r>
      <w:r w:rsidR="00424F0A" w:rsidRPr="00BF6C53">
        <w:rPr>
          <w:lang w:val="uk-UA"/>
        </w:rPr>
        <w:t>Р</w:t>
      </w:r>
      <w:r w:rsidR="003C5FE0" w:rsidRPr="00BF6C53">
        <w:rPr>
          <w:lang w:val="uk-UA"/>
        </w:rPr>
        <w:t>озрахунок електромагнітної сумісності радіообладнання</w:t>
      </w:r>
      <w:r w:rsidR="00C3769A" w:rsidRPr="00BF6C53">
        <w:rPr>
          <w:lang w:val="uk-UA"/>
        </w:rPr>
        <w:t>)</w:t>
      </w:r>
    </w:p>
    <w:p w14:paraId="4D1CCC5F" w14:textId="77777777" w:rsidR="00F6354C" w:rsidRPr="00BF6C53" w:rsidRDefault="00F6354C" w:rsidP="00BF6C53">
      <w:pPr>
        <w:spacing w:line="240" w:lineRule="auto"/>
        <w:rPr>
          <w:lang w:val="uk-UA"/>
        </w:rPr>
      </w:pPr>
    </w:p>
    <w:p w14:paraId="41940B12" w14:textId="77777777" w:rsidR="00B65464" w:rsidRPr="00BF6C53" w:rsidRDefault="00891AD0" w:rsidP="00BF6C53">
      <w:pPr>
        <w:spacing w:line="240" w:lineRule="auto"/>
        <w:rPr>
          <w:b/>
          <w:sz w:val="28"/>
          <w:lang w:val="uk-UA"/>
        </w:rPr>
      </w:pPr>
      <w:r w:rsidRPr="00BF6C53">
        <w:rPr>
          <w:b/>
          <w:sz w:val="28"/>
          <w:lang w:val="uk-UA"/>
        </w:rPr>
        <w:t xml:space="preserve">І. </w:t>
      </w:r>
      <w:r w:rsidR="00F6354C" w:rsidRPr="00BF6C53">
        <w:rPr>
          <w:b/>
          <w:sz w:val="28"/>
          <w:lang w:val="uk-UA"/>
        </w:rPr>
        <w:t>ІНФОРМАЦІЯ ПРО КОРИСТУВАЧА</w:t>
      </w:r>
      <w:r w:rsidRPr="00BF6C53">
        <w:rPr>
          <w:b/>
          <w:sz w:val="28"/>
          <w:lang w:val="uk-UA"/>
        </w:rPr>
        <w:t xml:space="preserve"> РАДІОЧАСТОТНОГО СПЕКТРА</w:t>
      </w:r>
      <w:r w:rsidR="00F6354C" w:rsidRPr="00BF6C53">
        <w:rPr>
          <w:b/>
          <w:sz w:val="28"/>
          <w:lang w:val="uk-UA"/>
        </w:rPr>
        <w:t xml:space="preserve"> </w:t>
      </w:r>
    </w:p>
    <w:p w14:paraId="64D93353" w14:textId="67798F46" w:rsidR="00583156" w:rsidRPr="00BF6C53" w:rsidRDefault="00F6354C" w:rsidP="00BF6C53">
      <w:pPr>
        <w:spacing w:line="240" w:lineRule="auto"/>
        <w:rPr>
          <w:b/>
          <w:sz w:val="28"/>
          <w:lang w:val="uk-UA"/>
        </w:rPr>
      </w:pPr>
      <w:r w:rsidRPr="00BF6C53">
        <w:rPr>
          <w:b/>
          <w:sz w:val="28"/>
          <w:lang w:val="uk-UA"/>
        </w:rPr>
        <w:t>(</w:t>
      </w:r>
      <w:r w:rsidR="005E06BC" w:rsidRPr="00BF6C53">
        <w:rPr>
          <w:b/>
          <w:sz w:val="28"/>
          <w:lang w:val="uk-UA"/>
        </w:rPr>
        <w:t>СУБ'ЄКТА ЗВЕРНЕННЯ)</w:t>
      </w:r>
      <w:r w:rsidR="004C2DE9" w:rsidRPr="00BF6C53">
        <w:rPr>
          <w:b/>
          <w:sz w:val="28"/>
          <w:lang w:val="uk-UA"/>
        </w:rPr>
        <w:t xml:space="preserve"> </w:t>
      </w:r>
    </w:p>
    <w:tbl>
      <w:tblPr>
        <w:tblStyle w:val="a6"/>
        <w:tblW w:w="10282" w:type="dxa"/>
        <w:tblLook w:val="04A0" w:firstRow="1" w:lastRow="0" w:firstColumn="1" w:lastColumn="0" w:noHBand="0" w:noVBand="1"/>
      </w:tblPr>
      <w:tblGrid>
        <w:gridCol w:w="4327"/>
        <w:gridCol w:w="5955"/>
      </w:tblGrid>
      <w:tr w:rsidR="0080262C" w:rsidRPr="00BF6C53" w14:paraId="4EBEB778" w14:textId="77777777" w:rsidTr="0080262C">
        <w:tc>
          <w:tcPr>
            <w:tcW w:w="3936" w:type="dxa"/>
          </w:tcPr>
          <w:p w14:paraId="05F5A25C" w14:textId="6C590619" w:rsidR="0080262C" w:rsidRPr="00BF6C53" w:rsidRDefault="0080262C" w:rsidP="00BF6C53">
            <w:pPr>
              <w:spacing w:line="240" w:lineRule="auto"/>
              <w:rPr>
                <w:lang w:val="uk-UA"/>
              </w:rPr>
            </w:pPr>
            <w:bookmarkStart w:id="1" w:name="_Hlk90645819"/>
            <w:r w:rsidRPr="00BF6C53">
              <w:rPr>
                <w:lang w:val="uk-UA"/>
              </w:rPr>
              <w:t>Юридична особа</w:t>
            </w:r>
          </w:p>
          <w:p w14:paraId="225CAF01" w14:textId="615CFF43" w:rsidR="0080262C" w:rsidRPr="005D3559" w:rsidRDefault="0080262C" w:rsidP="00BF6C53">
            <w:pPr>
              <w:spacing w:line="240" w:lineRule="auto"/>
              <w:rPr>
                <w:i/>
                <w:sz w:val="22"/>
                <w:lang w:val="uk-UA"/>
              </w:rPr>
            </w:pPr>
            <w:r w:rsidRPr="005D3559">
              <w:rPr>
                <w:i/>
                <w:sz w:val="22"/>
                <w:lang w:val="uk-UA"/>
              </w:rPr>
              <w:t xml:space="preserve">або Фізична особа </w:t>
            </w:r>
            <w:r w:rsidR="00E8444C" w:rsidRPr="005D3559">
              <w:rPr>
                <w:i/>
                <w:sz w:val="22"/>
                <w:lang w:val="uk-UA"/>
              </w:rPr>
              <w:t>–</w:t>
            </w:r>
            <w:r w:rsidRPr="005D3559">
              <w:rPr>
                <w:i/>
                <w:sz w:val="22"/>
                <w:lang w:val="uk-UA"/>
              </w:rPr>
              <w:t xml:space="preserve"> підприємець</w:t>
            </w:r>
            <w:r w:rsidR="00E8444C" w:rsidRPr="005D3559">
              <w:rPr>
                <w:i/>
                <w:sz w:val="22"/>
                <w:lang w:val="uk-UA"/>
              </w:rPr>
              <w:t>*</w:t>
            </w:r>
          </w:p>
          <w:p w14:paraId="7B7E9FD9" w14:textId="4EA6D5AB" w:rsidR="0080262C" w:rsidRPr="00BF6C53" w:rsidRDefault="0080262C" w:rsidP="00BF6C53">
            <w:pPr>
              <w:spacing w:line="240" w:lineRule="auto"/>
              <w:rPr>
                <w:lang w:val="uk-UA"/>
              </w:rPr>
            </w:pPr>
            <w:r w:rsidRPr="005D3559">
              <w:rPr>
                <w:i/>
                <w:sz w:val="22"/>
                <w:lang w:val="uk-UA"/>
              </w:rPr>
              <w:t xml:space="preserve">або Фізична особа </w:t>
            </w:r>
            <w:r w:rsidR="00E8444C" w:rsidRPr="005D3559">
              <w:rPr>
                <w:i/>
                <w:sz w:val="22"/>
                <w:lang w:val="uk-UA"/>
              </w:rPr>
              <w:t>–</w:t>
            </w:r>
            <w:r w:rsidRPr="005D3559">
              <w:rPr>
                <w:i/>
                <w:sz w:val="22"/>
                <w:lang w:val="uk-UA"/>
              </w:rPr>
              <w:t xml:space="preserve"> громадянин</w:t>
            </w:r>
            <w:r w:rsidR="00E8444C" w:rsidRPr="005D3559">
              <w:rPr>
                <w:i/>
                <w:sz w:val="22"/>
                <w:lang w:val="uk-UA"/>
              </w:rPr>
              <w:t>*</w:t>
            </w:r>
          </w:p>
        </w:tc>
        <w:tc>
          <w:tcPr>
            <w:tcW w:w="6346" w:type="dxa"/>
          </w:tcPr>
          <w:p w14:paraId="43C74569" w14:textId="77777777" w:rsidR="0080262C" w:rsidRPr="00BF6C53" w:rsidRDefault="0080262C" w:rsidP="00BF6C53">
            <w:pPr>
              <w:spacing w:line="240" w:lineRule="auto"/>
              <w:rPr>
                <w:highlight w:val="yellow"/>
                <w:lang w:val="uk-UA"/>
              </w:rPr>
            </w:pPr>
          </w:p>
        </w:tc>
      </w:tr>
      <w:tr w:rsidR="0080262C" w:rsidRPr="00BF6C53" w14:paraId="2A9334B0" w14:textId="77777777" w:rsidTr="0080262C">
        <w:tc>
          <w:tcPr>
            <w:tcW w:w="3936" w:type="dxa"/>
          </w:tcPr>
          <w:p w14:paraId="57E2DD6A" w14:textId="77777777" w:rsidR="0080262C" w:rsidRPr="00BF6C53" w:rsidRDefault="0080262C" w:rsidP="00BF6C53">
            <w:pPr>
              <w:spacing w:line="240" w:lineRule="auto"/>
              <w:rPr>
                <w:lang w:val="uk-UA"/>
              </w:rPr>
            </w:pPr>
            <w:r w:rsidRPr="00BF6C53">
              <w:rPr>
                <w:lang w:val="uk-UA"/>
              </w:rPr>
              <w:t>Найменування юридичної особи</w:t>
            </w:r>
          </w:p>
          <w:tbl>
            <w:tblPr>
              <w:tblW w:w="41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1"/>
            </w:tblGrid>
            <w:tr w:rsidR="00F40447" w14:paraId="23C0435D" w14:textId="77777777" w:rsidTr="00984290">
              <w:trPr>
                <w:trHeight w:val="241"/>
              </w:trPr>
              <w:tc>
                <w:tcPr>
                  <w:tcW w:w="4111" w:type="dxa"/>
                </w:tcPr>
                <w:p w14:paraId="7A5ED938" w14:textId="38C82279" w:rsidR="00F40447" w:rsidRDefault="0080262C" w:rsidP="00D415C9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 w:rsidRPr="00984290">
                    <w:rPr>
                      <w:i/>
                      <w:sz w:val="22"/>
                    </w:rPr>
                    <w:t xml:space="preserve">або прізвище, </w:t>
                  </w:r>
                  <w:r w:rsidR="00D415C9" w:rsidRPr="00984290">
                    <w:rPr>
                      <w:i/>
                      <w:sz w:val="22"/>
                    </w:rPr>
                    <w:t xml:space="preserve">власне </w:t>
                  </w:r>
                  <w:r w:rsidRPr="00984290">
                    <w:rPr>
                      <w:i/>
                      <w:sz w:val="22"/>
                    </w:rPr>
                    <w:t>ім’я, по батькові</w:t>
                  </w:r>
                  <w:r w:rsidR="00D415C9" w:rsidRPr="00984290">
                    <w:rPr>
                      <w:i/>
                      <w:sz w:val="22"/>
                    </w:rPr>
                    <w:t xml:space="preserve"> </w:t>
                  </w:r>
                  <w:r w:rsidR="00F40447" w:rsidRPr="00984290">
                    <w:rPr>
                      <w:i/>
                      <w:sz w:val="22"/>
                    </w:rPr>
                    <w:t>(за наявності) фізичної особи*</w:t>
                  </w:r>
                </w:p>
              </w:tc>
            </w:tr>
          </w:tbl>
          <w:p w14:paraId="355519F4" w14:textId="29D173D1" w:rsidR="0080262C" w:rsidRPr="00BF6C53" w:rsidRDefault="0080262C" w:rsidP="00BF6C53">
            <w:pPr>
              <w:spacing w:line="240" w:lineRule="auto"/>
              <w:rPr>
                <w:i/>
                <w:lang w:val="uk-UA"/>
              </w:rPr>
            </w:pPr>
          </w:p>
        </w:tc>
        <w:tc>
          <w:tcPr>
            <w:tcW w:w="6346" w:type="dxa"/>
          </w:tcPr>
          <w:p w14:paraId="1CD17571" w14:textId="77777777" w:rsidR="0080262C" w:rsidRPr="00BF6C53" w:rsidRDefault="0080262C" w:rsidP="00BF6C53">
            <w:pPr>
              <w:spacing w:line="240" w:lineRule="auto"/>
              <w:rPr>
                <w:highlight w:val="yellow"/>
                <w:lang w:val="uk-UA"/>
              </w:rPr>
            </w:pPr>
          </w:p>
        </w:tc>
      </w:tr>
      <w:tr w:rsidR="0080262C" w:rsidRPr="00BF6C53" w14:paraId="68AAD338" w14:textId="77777777" w:rsidTr="0080262C">
        <w:tc>
          <w:tcPr>
            <w:tcW w:w="3936" w:type="dxa"/>
          </w:tcPr>
          <w:p w14:paraId="793454DC" w14:textId="77777777" w:rsidR="00984290" w:rsidRDefault="0080262C" w:rsidP="009F0A87">
            <w:pPr>
              <w:spacing w:line="240" w:lineRule="auto"/>
              <w:rPr>
                <w:lang w:val="uk-UA"/>
              </w:rPr>
            </w:pPr>
            <w:r w:rsidRPr="00BF6C53">
              <w:rPr>
                <w:lang w:val="uk-UA"/>
              </w:rPr>
              <w:t>Код згідно з ЄДРПОУ</w:t>
            </w:r>
            <w:r w:rsidR="009F0A87" w:rsidRPr="00984290">
              <w:rPr>
                <w:lang w:val="uk-UA"/>
              </w:rPr>
              <w:t xml:space="preserve"> юридичної особи</w:t>
            </w:r>
          </w:p>
          <w:p w14:paraId="42D67679" w14:textId="67A88351" w:rsidR="0080262C" w:rsidRPr="00984290" w:rsidRDefault="0080262C" w:rsidP="009F0A87">
            <w:pPr>
              <w:spacing w:line="240" w:lineRule="auto"/>
              <w:rPr>
                <w:i/>
                <w:lang w:val="uk-UA"/>
              </w:rPr>
            </w:pPr>
            <w:r w:rsidRPr="00984290">
              <w:rPr>
                <w:i/>
                <w:sz w:val="22"/>
                <w:lang w:val="uk-UA"/>
              </w:rPr>
              <w:t>або реєстраційний номер облікової картки платника податків</w:t>
            </w:r>
            <w:r w:rsidR="009F0A87" w:rsidRPr="00984290">
              <w:rPr>
                <w:i/>
                <w:sz w:val="22"/>
                <w:lang w:val="uk-UA"/>
              </w:rPr>
              <w:t xml:space="preserve"> фізичної особи </w:t>
            </w:r>
            <w:r w:rsidRPr="00984290">
              <w:rPr>
                <w:i/>
                <w:sz w:val="22"/>
                <w:lang w:val="uk-UA"/>
              </w:rPr>
              <w:footnoteReference w:id="1"/>
            </w:r>
          </w:p>
        </w:tc>
        <w:tc>
          <w:tcPr>
            <w:tcW w:w="6346" w:type="dxa"/>
          </w:tcPr>
          <w:p w14:paraId="388BDD05" w14:textId="77777777" w:rsidR="0080262C" w:rsidRPr="00BF6C53" w:rsidRDefault="0080262C" w:rsidP="00BF6C53">
            <w:pPr>
              <w:spacing w:line="240" w:lineRule="auto"/>
              <w:rPr>
                <w:highlight w:val="yellow"/>
                <w:lang w:val="uk-UA"/>
              </w:rPr>
            </w:pPr>
          </w:p>
        </w:tc>
      </w:tr>
    </w:tbl>
    <w:bookmarkEnd w:id="1"/>
    <w:p w14:paraId="178332DA" w14:textId="2C0F56FB" w:rsidR="004061FA" w:rsidRPr="00BF6C53" w:rsidRDefault="00BF1ABC" w:rsidP="00BF6C53">
      <w:pPr>
        <w:spacing w:line="240" w:lineRule="auto"/>
        <w:jc w:val="both"/>
        <w:rPr>
          <w:b/>
          <w:i/>
          <w:sz w:val="17"/>
          <w:szCs w:val="17"/>
          <w:lang w:val="uk-UA"/>
        </w:rPr>
      </w:pPr>
      <w:r w:rsidRPr="00BF6C53">
        <w:rPr>
          <w:b/>
          <w:i/>
          <w:sz w:val="17"/>
          <w:szCs w:val="17"/>
          <w:lang w:val="uk-UA"/>
        </w:rPr>
        <w:t>* ЗГОДА НА ОБРОБКУ ПЕРСОНАЛЬНИХ ДАНИХ ФІЗИЧНОЇ ОСОБИ АБО ФІЗИЧНОЇ ОСОБИ-ПІДПРИЄМЦЯ:</w:t>
      </w:r>
    </w:p>
    <w:p w14:paraId="51FDDDC0" w14:textId="0FB15D29" w:rsidR="009053EB" w:rsidRPr="00BF6C53" w:rsidRDefault="004061FA" w:rsidP="00BF6C53">
      <w:pPr>
        <w:spacing w:line="240" w:lineRule="auto"/>
        <w:jc w:val="both"/>
        <w:rPr>
          <w:i/>
          <w:sz w:val="17"/>
          <w:szCs w:val="17"/>
          <w:lang w:val="uk-UA"/>
        </w:rPr>
      </w:pPr>
      <w:r w:rsidRPr="00BF6C53">
        <w:rPr>
          <w:i/>
          <w:sz w:val="17"/>
          <w:szCs w:val="17"/>
          <w:lang w:val="uk-UA"/>
        </w:rPr>
        <w:t>В</w:t>
      </w:r>
      <w:r w:rsidR="009053EB" w:rsidRPr="00BF6C53">
        <w:rPr>
          <w:i/>
          <w:sz w:val="17"/>
          <w:szCs w:val="17"/>
          <w:lang w:val="uk-UA"/>
        </w:rPr>
        <w:t>ідповідно до Закону України «Про захист персональних даних» даю згоду на: обробку моїх персональних даних з первинних джерел у такому обсязі: прізвище,</w:t>
      </w:r>
      <w:r w:rsidR="002B14F2">
        <w:rPr>
          <w:i/>
          <w:sz w:val="17"/>
          <w:szCs w:val="17"/>
          <w:lang w:val="uk-UA"/>
        </w:rPr>
        <w:t xml:space="preserve"> </w:t>
      </w:r>
      <w:r w:rsidR="002B14F2" w:rsidRPr="00984290">
        <w:rPr>
          <w:i/>
          <w:sz w:val="17"/>
          <w:szCs w:val="17"/>
          <w:lang w:val="uk-UA"/>
        </w:rPr>
        <w:t>власне</w:t>
      </w:r>
      <w:r w:rsidR="009053EB" w:rsidRPr="00BF6C53">
        <w:rPr>
          <w:i/>
          <w:sz w:val="17"/>
          <w:szCs w:val="17"/>
          <w:lang w:val="uk-UA"/>
        </w:rPr>
        <w:t xml:space="preserve"> ім’я, по батькові</w:t>
      </w:r>
      <w:r w:rsidR="002B14F2">
        <w:rPr>
          <w:i/>
          <w:sz w:val="17"/>
          <w:szCs w:val="17"/>
          <w:lang w:val="uk-UA"/>
        </w:rPr>
        <w:t xml:space="preserve"> </w:t>
      </w:r>
      <w:r w:rsidR="002B14F2" w:rsidRPr="00984290">
        <w:rPr>
          <w:i/>
          <w:sz w:val="17"/>
          <w:szCs w:val="17"/>
          <w:lang w:val="uk-UA"/>
        </w:rPr>
        <w:t>(за наявності)</w:t>
      </w:r>
      <w:r w:rsidR="009053EB" w:rsidRPr="00BF6C53">
        <w:rPr>
          <w:i/>
          <w:sz w:val="17"/>
          <w:szCs w:val="17"/>
          <w:lang w:val="uk-UA"/>
        </w:rPr>
        <w:t xml:space="preserve">, реєстраційного номера облікової картки платника податків або серії </w:t>
      </w:r>
      <w:r w:rsidR="00F70293" w:rsidRPr="00984290">
        <w:rPr>
          <w:i/>
          <w:sz w:val="17"/>
          <w:szCs w:val="17"/>
          <w:lang w:val="uk-UA"/>
        </w:rPr>
        <w:t>(за наявності)</w:t>
      </w:r>
      <w:r w:rsidR="00F70293">
        <w:rPr>
          <w:i/>
          <w:sz w:val="17"/>
          <w:szCs w:val="17"/>
          <w:lang w:val="uk-UA"/>
        </w:rPr>
        <w:t xml:space="preserve"> </w:t>
      </w:r>
      <w:r w:rsidR="009053EB" w:rsidRPr="00BF6C53">
        <w:rPr>
          <w:i/>
          <w:sz w:val="17"/>
          <w:szCs w:val="17"/>
          <w:lang w:val="uk-UA"/>
        </w:rPr>
        <w:t>та номера паспорта громадянина України (стаття 8 Закону України «Про електронні комунікації») та передачу їх до Автоматизованої інформаційної системи управління радіочастотним спектром державного підприємства «Український державний центр радіочастот» відповідно до Закону України «Про електронні комунікації»; доступ до персональних даних третіх осіб, що визначає дії володільця баз персональних даних у разі отримання запиту від третьої особи щодо доступу до персональних даних, у тому числі порядок доступу суб’єкта персональних даних до відомостей про себе (стаття 16 Закону України «Про захист персональних даних»)</w:t>
      </w:r>
      <w:r w:rsidRPr="00BF6C53">
        <w:rPr>
          <w:i/>
          <w:sz w:val="17"/>
          <w:szCs w:val="17"/>
          <w:lang w:val="uk-UA"/>
        </w:rPr>
        <w:t>.</w:t>
      </w:r>
    </w:p>
    <w:p w14:paraId="41C7FBC0" w14:textId="77777777" w:rsidR="005729A5" w:rsidRPr="00BF6C53" w:rsidRDefault="005729A5" w:rsidP="00BF6C53">
      <w:pPr>
        <w:spacing w:line="240" w:lineRule="auto"/>
        <w:rPr>
          <w:lang w:val="uk-UA"/>
        </w:rPr>
      </w:pPr>
    </w:p>
    <w:p w14:paraId="597FF796" w14:textId="542AB12B" w:rsidR="0028233B" w:rsidRPr="00BF6C53" w:rsidRDefault="003D520B" w:rsidP="00BF6C53">
      <w:pPr>
        <w:spacing w:line="240" w:lineRule="auto"/>
        <w:rPr>
          <w:b/>
          <w:sz w:val="28"/>
          <w:lang w:val="uk-UA"/>
        </w:rPr>
      </w:pPr>
      <w:r w:rsidRPr="00BF6C53">
        <w:rPr>
          <w:b/>
          <w:sz w:val="28"/>
          <w:lang w:val="uk-UA"/>
        </w:rPr>
        <w:t>І</w:t>
      </w:r>
      <w:r w:rsidR="00806B38" w:rsidRPr="00BF6C53">
        <w:rPr>
          <w:b/>
          <w:sz w:val="28"/>
          <w:lang w:val="uk-UA"/>
        </w:rPr>
        <w:t>І</w:t>
      </w:r>
      <w:r w:rsidR="00E577BD" w:rsidRPr="00BF6C53">
        <w:rPr>
          <w:b/>
          <w:sz w:val="28"/>
          <w:lang w:val="uk-UA"/>
        </w:rPr>
        <w:t>.</w:t>
      </w:r>
      <w:r w:rsidR="00806B38" w:rsidRPr="00BF6C53">
        <w:rPr>
          <w:b/>
          <w:sz w:val="28"/>
          <w:lang w:val="uk-UA"/>
        </w:rPr>
        <w:t xml:space="preserve"> </w:t>
      </w:r>
      <w:r w:rsidR="0028233B" w:rsidRPr="00BF6C53">
        <w:rPr>
          <w:b/>
          <w:sz w:val="28"/>
          <w:lang w:val="uk-UA"/>
        </w:rPr>
        <w:t xml:space="preserve">ВІДОМОСТІ ПРО ТЕХНІЧНІ ХАРАКТЕРИСТИКИ РАДІООБЛАДНАННЯ 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487"/>
        <w:gridCol w:w="4758"/>
        <w:gridCol w:w="3227"/>
        <w:gridCol w:w="1842"/>
      </w:tblGrid>
      <w:tr w:rsidR="00171C7E" w:rsidRPr="00BF6C53" w14:paraId="625E5759" w14:textId="77777777" w:rsidTr="0080262C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B68F04E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</w:tcBorders>
          </w:tcPr>
          <w:p w14:paraId="23D7A426" w14:textId="2A05D4CE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5069" w:type="dxa"/>
            <w:gridSpan w:val="2"/>
          </w:tcPr>
          <w:p w14:paraId="22C1080B" w14:textId="56CE24EE" w:rsidR="00171C7E" w:rsidRPr="00BF6C53" w:rsidRDefault="00171C7E" w:rsidP="00BF6C53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bookmarkStart w:id="2" w:name="_Hlk90646131"/>
            <w:r w:rsidRPr="00BF6C53">
              <w:rPr>
                <w:b/>
                <w:sz w:val="28"/>
                <w:lang w:val="uk-UA"/>
              </w:rPr>
              <w:t xml:space="preserve">Розрахунок </w:t>
            </w:r>
            <w:r w:rsidR="0080262C" w:rsidRPr="00BF6C53">
              <w:rPr>
                <w:b/>
                <w:sz w:val="28"/>
                <w:lang w:val="uk-UA"/>
              </w:rPr>
              <w:t>ЕМС</w:t>
            </w:r>
            <w:r w:rsidRPr="00BF6C53">
              <w:rPr>
                <w:b/>
                <w:sz w:val="28"/>
                <w:lang w:val="uk-UA"/>
              </w:rPr>
              <w:t xml:space="preserve"> радіообладнання</w:t>
            </w:r>
            <w:bookmarkEnd w:id="2"/>
          </w:p>
        </w:tc>
      </w:tr>
      <w:tr w:rsidR="00171C7E" w:rsidRPr="00BF6C53" w14:paraId="7495BEB4" w14:textId="77777777" w:rsidTr="0080262C">
        <w:tc>
          <w:tcPr>
            <w:tcW w:w="487" w:type="dxa"/>
            <w:tcBorders>
              <w:top w:val="nil"/>
              <w:left w:val="nil"/>
              <w:right w:val="nil"/>
            </w:tcBorders>
          </w:tcPr>
          <w:p w14:paraId="5849EADD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4758" w:type="dxa"/>
            <w:tcBorders>
              <w:top w:val="nil"/>
              <w:left w:val="nil"/>
            </w:tcBorders>
          </w:tcPr>
          <w:p w14:paraId="26C411F4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3227" w:type="dxa"/>
          </w:tcPr>
          <w:p w14:paraId="4AF1862C" w14:textId="27DABD6B" w:rsidR="00171C7E" w:rsidRPr="00BF6C53" w:rsidRDefault="00322546" w:rsidP="00BF6C53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 w:rsidRPr="00BF6C53">
              <w:rPr>
                <w:b/>
                <w:sz w:val="28"/>
                <w:lang w:val="uk-UA"/>
              </w:rPr>
              <w:t>Номер</w:t>
            </w:r>
          </w:p>
        </w:tc>
        <w:tc>
          <w:tcPr>
            <w:tcW w:w="1842" w:type="dxa"/>
          </w:tcPr>
          <w:p w14:paraId="2EB5193B" w14:textId="08FDFC5B" w:rsidR="00171C7E" w:rsidRPr="00BF6C53" w:rsidRDefault="00322546" w:rsidP="00BF6C53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 w:rsidRPr="00BF6C53">
              <w:rPr>
                <w:b/>
                <w:sz w:val="28"/>
                <w:lang w:val="uk-UA"/>
              </w:rPr>
              <w:t>Д</w:t>
            </w:r>
            <w:r w:rsidR="00171C7E" w:rsidRPr="00BF6C53">
              <w:rPr>
                <w:b/>
                <w:sz w:val="28"/>
                <w:lang w:val="uk-UA"/>
              </w:rPr>
              <w:t>ата</w:t>
            </w:r>
          </w:p>
        </w:tc>
      </w:tr>
      <w:tr w:rsidR="00171C7E" w:rsidRPr="007364D3" w14:paraId="4627D676" w14:textId="77777777" w:rsidTr="0080262C">
        <w:tc>
          <w:tcPr>
            <w:tcW w:w="487" w:type="dxa"/>
            <w:vMerge w:val="restart"/>
          </w:tcPr>
          <w:p w14:paraId="2FC1EA2A" w14:textId="3D6BAF87" w:rsidR="00171C7E" w:rsidRPr="00BF6C53" w:rsidRDefault="00171C7E" w:rsidP="00BF6C53">
            <w:pPr>
              <w:spacing w:line="240" w:lineRule="auto"/>
              <w:rPr>
                <w:lang w:val="uk-UA"/>
              </w:rPr>
            </w:pPr>
          </w:p>
        </w:tc>
        <w:tc>
          <w:tcPr>
            <w:tcW w:w="4758" w:type="dxa"/>
            <w:vMerge w:val="restart"/>
          </w:tcPr>
          <w:p w14:paraId="3D4120F4" w14:textId="6237598A" w:rsidR="00171C7E" w:rsidRPr="007D08E1" w:rsidRDefault="008C46C4" w:rsidP="00BF6C53">
            <w:pPr>
              <w:spacing w:line="240" w:lineRule="auto"/>
              <w:rPr>
                <w:sz w:val="26"/>
                <w:szCs w:val="26"/>
                <w:lang w:val="uk-UA"/>
              </w:rPr>
            </w:pPr>
            <w:r w:rsidRPr="007D08E1">
              <w:rPr>
                <w:szCs w:val="26"/>
                <w:lang w:val="uk-UA"/>
              </w:rPr>
              <w:t>Технічні характеристики р</w:t>
            </w:r>
            <w:r w:rsidR="00171C7E" w:rsidRPr="007D08E1">
              <w:rPr>
                <w:szCs w:val="26"/>
                <w:lang w:val="uk-UA"/>
              </w:rPr>
              <w:t>адіообладнання, відповід</w:t>
            </w:r>
            <w:r w:rsidRPr="007D08E1">
              <w:rPr>
                <w:szCs w:val="26"/>
                <w:lang w:val="uk-UA"/>
              </w:rPr>
              <w:t>ають</w:t>
            </w:r>
            <w:r w:rsidR="00171C7E" w:rsidRPr="007D08E1">
              <w:rPr>
                <w:szCs w:val="26"/>
                <w:lang w:val="uk-UA"/>
              </w:rPr>
              <w:t xml:space="preserve"> </w:t>
            </w:r>
            <w:r w:rsidRPr="007D08E1">
              <w:rPr>
                <w:szCs w:val="26"/>
                <w:lang w:val="uk-UA"/>
              </w:rPr>
              <w:t>технічним характеристикам та експлуатаційним</w:t>
            </w:r>
            <w:r w:rsidR="00171C7E" w:rsidRPr="007D08E1">
              <w:rPr>
                <w:szCs w:val="26"/>
                <w:lang w:val="uk-UA"/>
              </w:rPr>
              <w:t xml:space="preserve"> умов</w:t>
            </w:r>
            <w:r w:rsidRPr="007D08E1">
              <w:rPr>
                <w:szCs w:val="26"/>
                <w:lang w:val="uk-UA"/>
              </w:rPr>
              <w:t>ам</w:t>
            </w:r>
            <w:r w:rsidR="00203EE3" w:rsidRPr="007D08E1">
              <w:rPr>
                <w:szCs w:val="26"/>
                <w:lang w:val="uk-UA"/>
              </w:rPr>
              <w:t>, визначеним</w:t>
            </w:r>
            <w:r w:rsidR="00171C7E" w:rsidRPr="007D08E1">
              <w:rPr>
                <w:szCs w:val="26"/>
                <w:lang w:val="uk-UA"/>
              </w:rPr>
              <w:t xml:space="preserve"> у  </w:t>
            </w:r>
            <w:r w:rsidR="0080262C" w:rsidRPr="007D08E1">
              <w:rPr>
                <w:szCs w:val="26"/>
                <w:lang w:val="uk-UA"/>
              </w:rPr>
              <w:t>наступних Р</w:t>
            </w:r>
            <w:r w:rsidR="00171C7E" w:rsidRPr="007D08E1">
              <w:rPr>
                <w:szCs w:val="26"/>
                <w:lang w:val="uk-UA"/>
              </w:rPr>
              <w:t>озрахунк</w:t>
            </w:r>
            <w:r w:rsidR="0080262C" w:rsidRPr="007D08E1">
              <w:rPr>
                <w:szCs w:val="26"/>
                <w:lang w:val="uk-UA"/>
              </w:rPr>
              <w:t>ах</w:t>
            </w:r>
            <w:r w:rsidR="00171C7E" w:rsidRPr="007D08E1">
              <w:rPr>
                <w:szCs w:val="26"/>
                <w:lang w:val="uk-UA"/>
              </w:rPr>
              <w:t xml:space="preserve"> електромагнітної сумісності </w:t>
            </w:r>
            <w:r w:rsidR="0080262C" w:rsidRPr="007D08E1">
              <w:rPr>
                <w:szCs w:val="26"/>
                <w:lang w:val="uk-UA"/>
              </w:rPr>
              <w:t xml:space="preserve">(ЕМС) </w:t>
            </w:r>
            <w:r w:rsidR="00171C7E" w:rsidRPr="007D08E1">
              <w:rPr>
                <w:szCs w:val="26"/>
                <w:lang w:val="uk-UA"/>
              </w:rPr>
              <w:t>радіообладнання</w:t>
            </w:r>
            <w:r w:rsidR="0080262C" w:rsidRPr="007D08E1">
              <w:rPr>
                <w:szCs w:val="26"/>
                <w:lang w:val="uk-UA"/>
              </w:rPr>
              <w:t>:</w:t>
            </w:r>
          </w:p>
        </w:tc>
        <w:tc>
          <w:tcPr>
            <w:tcW w:w="3227" w:type="dxa"/>
          </w:tcPr>
          <w:p w14:paraId="069A065D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842" w:type="dxa"/>
          </w:tcPr>
          <w:p w14:paraId="5DF2C978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171C7E" w:rsidRPr="007364D3" w14:paraId="3FAA13D6" w14:textId="77777777" w:rsidTr="0080262C">
        <w:tc>
          <w:tcPr>
            <w:tcW w:w="487" w:type="dxa"/>
            <w:vMerge/>
          </w:tcPr>
          <w:p w14:paraId="015B4CDB" w14:textId="77777777" w:rsidR="00171C7E" w:rsidRPr="00BF6C53" w:rsidRDefault="00171C7E" w:rsidP="00BF6C53">
            <w:pPr>
              <w:spacing w:line="240" w:lineRule="auto"/>
              <w:rPr>
                <w:lang w:val="uk-UA"/>
              </w:rPr>
            </w:pPr>
          </w:p>
        </w:tc>
        <w:tc>
          <w:tcPr>
            <w:tcW w:w="4758" w:type="dxa"/>
            <w:vMerge/>
          </w:tcPr>
          <w:p w14:paraId="26A014D3" w14:textId="77777777" w:rsidR="00171C7E" w:rsidRPr="00BF6C53" w:rsidRDefault="00171C7E" w:rsidP="00BF6C5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227" w:type="dxa"/>
          </w:tcPr>
          <w:p w14:paraId="664B9D05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842" w:type="dxa"/>
          </w:tcPr>
          <w:p w14:paraId="7DD3C143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171C7E" w:rsidRPr="007364D3" w14:paraId="69E4BC13" w14:textId="77777777" w:rsidTr="0080262C">
        <w:tc>
          <w:tcPr>
            <w:tcW w:w="487" w:type="dxa"/>
            <w:vMerge/>
          </w:tcPr>
          <w:p w14:paraId="7AC7D32D" w14:textId="77777777" w:rsidR="00171C7E" w:rsidRPr="00BF6C53" w:rsidRDefault="00171C7E" w:rsidP="00BF6C53">
            <w:pPr>
              <w:spacing w:line="240" w:lineRule="auto"/>
              <w:rPr>
                <w:lang w:val="uk-UA"/>
              </w:rPr>
            </w:pPr>
          </w:p>
        </w:tc>
        <w:tc>
          <w:tcPr>
            <w:tcW w:w="4758" w:type="dxa"/>
            <w:vMerge/>
          </w:tcPr>
          <w:p w14:paraId="5EFD6EC4" w14:textId="77777777" w:rsidR="00171C7E" w:rsidRPr="00BF6C53" w:rsidRDefault="00171C7E" w:rsidP="00BF6C5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227" w:type="dxa"/>
          </w:tcPr>
          <w:p w14:paraId="3B8F3423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842" w:type="dxa"/>
          </w:tcPr>
          <w:p w14:paraId="7FD001DF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171C7E" w:rsidRPr="007364D3" w14:paraId="2B7E3473" w14:textId="77777777" w:rsidTr="0080262C">
        <w:tc>
          <w:tcPr>
            <w:tcW w:w="487" w:type="dxa"/>
            <w:vMerge/>
          </w:tcPr>
          <w:p w14:paraId="07100CAF" w14:textId="77777777" w:rsidR="00171C7E" w:rsidRPr="00BF6C53" w:rsidRDefault="00171C7E" w:rsidP="00BF6C53">
            <w:pPr>
              <w:spacing w:line="240" w:lineRule="auto"/>
              <w:rPr>
                <w:lang w:val="uk-UA"/>
              </w:rPr>
            </w:pPr>
          </w:p>
        </w:tc>
        <w:tc>
          <w:tcPr>
            <w:tcW w:w="4758" w:type="dxa"/>
            <w:vMerge/>
          </w:tcPr>
          <w:p w14:paraId="0DC338A5" w14:textId="77777777" w:rsidR="00171C7E" w:rsidRPr="00BF6C53" w:rsidRDefault="00171C7E" w:rsidP="00BF6C5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227" w:type="dxa"/>
          </w:tcPr>
          <w:p w14:paraId="1560C5B8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842" w:type="dxa"/>
          </w:tcPr>
          <w:p w14:paraId="3C8DEB07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171C7E" w:rsidRPr="007364D3" w14:paraId="7C8B17DF" w14:textId="77777777" w:rsidTr="0080262C">
        <w:tc>
          <w:tcPr>
            <w:tcW w:w="487" w:type="dxa"/>
            <w:vMerge/>
          </w:tcPr>
          <w:p w14:paraId="23AEEF81" w14:textId="77777777" w:rsidR="00171C7E" w:rsidRPr="00BF6C53" w:rsidRDefault="00171C7E" w:rsidP="00BF6C53">
            <w:pPr>
              <w:spacing w:line="240" w:lineRule="auto"/>
              <w:rPr>
                <w:lang w:val="uk-UA"/>
              </w:rPr>
            </w:pPr>
          </w:p>
        </w:tc>
        <w:tc>
          <w:tcPr>
            <w:tcW w:w="4758" w:type="dxa"/>
            <w:vMerge/>
          </w:tcPr>
          <w:p w14:paraId="0926E588" w14:textId="77777777" w:rsidR="00171C7E" w:rsidRPr="00BF6C53" w:rsidRDefault="00171C7E" w:rsidP="00BF6C53">
            <w:pPr>
              <w:spacing w:line="240" w:lineRule="auto"/>
              <w:rPr>
                <w:lang w:val="uk-UA"/>
              </w:rPr>
            </w:pPr>
          </w:p>
        </w:tc>
        <w:tc>
          <w:tcPr>
            <w:tcW w:w="3227" w:type="dxa"/>
          </w:tcPr>
          <w:p w14:paraId="344058B1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842" w:type="dxa"/>
          </w:tcPr>
          <w:p w14:paraId="23974051" w14:textId="77777777" w:rsidR="00171C7E" w:rsidRPr="00BF6C53" w:rsidRDefault="00171C7E" w:rsidP="00BF6C53">
            <w:pPr>
              <w:spacing w:line="240" w:lineRule="auto"/>
              <w:rPr>
                <w:sz w:val="28"/>
                <w:lang w:val="uk-UA"/>
              </w:rPr>
            </w:pPr>
          </w:p>
        </w:tc>
      </w:tr>
    </w:tbl>
    <w:p w14:paraId="08F16555" w14:textId="450AA5B9" w:rsidR="004E74D4" w:rsidRPr="0059246C" w:rsidRDefault="008C46C4" w:rsidP="00BF6C53">
      <w:pPr>
        <w:spacing w:line="240" w:lineRule="auto"/>
        <w:jc w:val="both"/>
        <w:rPr>
          <w:sz w:val="28"/>
          <w:lang w:val="uk-UA"/>
        </w:rPr>
      </w:pPr>
      <w:bookmarkStart w:id="3" w:name="_Hlk90645726"/>
      <w:r w:rsidRPr="00BF6C53">
        <w:rPr>
          <w:b/>
          <w:sz w:val="28"/>
          <w:lang w:val="uk-UA"/>
        </w:rPr>
        <w:t xml:space="preserve">Технічні характеристики радіообладнання </w:t>
      </w:r>
      <w:r w:rsidR="00203EE3" w:rsidRPr="00BF6C53">
        <w:rPr>
          <w:b/>
          <w:sz w:val="28"/>
          <w:lang w:val="uk-UA"/>
        </w:rPr>
        <w:t xml:space="preserve">на місці експлуатації </w:t>
      </w:r>
      <w:r w:rsidR="0051213F" w:rsidRPr="00984290">
        <w:rPr>
          <w:b/>
          <w:sz w:val="28"/>
          <w:lang w:val="uk-UA"/>
        </w:rPr>
        <w:t>відповідають та</w:t>
      </w:r>
      <w:r w:rsidR="0051213F">
        <w:rPr>
          <w:b/>
          <w:sz w:val="28"/>
          <w:lang w:val="uk-UA"/>
        </w:rPr>
        <w:t xml:space="preserve"> </w:t>
      </w:r>
      <w:r w:rsidRPr="00BF6C53">
        <w:rPr>
          <w:b/>
          <w:sz w:val="28"/>
          <w:lang w:val="uk-UA"/>
        </w:rPr>
        <w:t xml:space="preserve">забезпечують виконання </w:t>
      </w:r>
      <w:r w:rsidR="00203EE3" w:rsidRPr="00BF6C53">
        <w:rPr>
          <w:b/>
          <w:sz w:val="28"/>
          <w:lang w:val="uk-UA"/>
        </w:rPr>
        <w:t xml:space="preserve">визначених </w:t>
      </w:r>
      <w:r w:rsidR="00203EE3" w:rsidRPr="00984290">
        <w:rPr>
          <w:b/>
          <w:sz w:val="28"/>
          <w:lang w:val="uk-UA"/>
        </w:rPr>
        <w:t>Р</w:t>
      </w:r>
      <w:r w:rsidR="00203EE3" w:rsidRPr="00BF6C53">
        <w:rPr>
          <w:b/>
          <w:sz w:val="28"/>
          <w:lang w:val="uk-UA"/>
        </w:rPr>
        <w:t>оз</w:t>
      </w:r>
      <w:r w:rsidR="00E479F9" w:rsidRPr="00BF6C53">
        <w:rPr>
          <w:b/>
          <w:sz w:val="28"/>
          <w:lang w:val="uk-UA"/>
        </w:rPr>
        <w:t>р</w:t>
      </w:r>
      <w:r w:rsidR="00203EE3" w:rsidRPr="00BF6C53">
        <w:rPr>
          <w:b/>
          <w:sz w:val="28"/>
          <w:lang w:val="uk-UA"/>
        </w:rPr>
        <w:t xml:space="preserve">ахунком </w:t>
      </w:r>
      <w:r w:rsidR="004E74D4" w:rsidRPr="00BF6C53">
        <w:rPr>
          <w:b/>
          <w:sz w:val="28"/>
          <w:lang w:val="uk-UA"/>
        </w:rPr>
        <w:t xml:space="preserve">електромагнітної сумісності </w:t>
      </w:r>
      <w:r w:rsidRPr="00BF6C53">
        <w:rPr>
          <w:b/>
          <w:sz w:val="28"/>
          <w:lang w:val="uk-UA"/>
        </w:rPr>
        <w:t xml:space="preserve">умов </w:t>
      </w:r>
      <w:r w:rsidR="00203EE3" w:rsidRPr="00BF6C53">
        <w:rPr>
          <w:b/>
          <w:sz w:val="28"/>
          <w:lang w:val="uk-UA"/>
        </w:rPr>
        <w:t>забезпечення електромагнітної сумісності</w:t>
      </w:r>
      <w:bookmarkEnd w:id="3"/>
      <w:r w:rsidR="004E74D4" w:rsidRPr="00BF6C53">
        <w:rPr>
          <w:b/>
          <w:sz w:val="28"/>
          <w:lang w:val="uk-UA"/>
        </w:rPr>
        <w:t xml:space="preserve">, </w:t>
      </w:r>
      <w:r w:rsidR="004E74D4" w:rsidRPr="0059246C">
        <w:rPr>
          <w:sz w:val="28"/>
          <w:lang w:val="uk-UA"/>
        </w:rPr>
        <w:t xml:space="preserve">що </w:t>
      </w:r>
      <w:r w:rsidR="00E80C12" w:rsidRPr="0059246C">
        <w:rPr>
          <w:sz w:val="28"/>
          <w:lang w:val="uk-UA"/>
        </w:rPr>
        <w:t>підтверджено</w:t>
      </w:r>
      <w:r w:rsidR="004E74D4" w:rsidRPr="0059246C">
        <w:rPr>
          <w:sz w:val="28"/>
          <w:lang w:val="uk-UA"/>
        </w:rPr>
        <w:t>:</w:t>
      </w:r>
    </w:p>
    <w:p w14:paraId="554F4BC9" w14:textId="6C632FD6" w:rsidR="004E74D4" w:rsidRPr="00BF6C53" w:rsidRDefault="004E74D4" w:rsidP="00F41819">
      <w:pPr>
        <w:spacing w:line="240" w:lineRule="auto"/>
        <w:ind w:left="284"/>
        <w:jc w:val="both"/>
        <w:rPr>
          <w:sz w:val="28"/>
          <w:lang w:val="uk-UA"/>
        </w:rPr>
      </w:pPr>
      <w:r w:rsidRPr="00BF6C53">
        <w:rPr>
          <w:sz w:val="28"/>
          <w:lang w:val="uk-UA"/>
        </w:rPr>
        <w:t>-</w:t>
      </w:r>
      <w:r w:rsidR="00E80C12" w:rsidRPr="00BF6C53">
        <w:rPr>
          <w:sz w:val="28"/>
          <w:lang w:val="uk-UA"/>
        </w:rPr>
        <w:t xml:space="preserve"> проведеним первинним технічним контролем </w:t>
      </w:r>
      <w:r w:rsidR="00E479F9" w:rsidRPr="00BF6C53">
        <w:rPr>
          <w:sz w:val="28"/>
          <w:lang w:val="uk-UA"/>
        </w:rPr>
        <w:t>(ПТК)</w:t>
      </w:r>
      <w:r w:rsidR="00F41819">
        <w:rPr>
          <w:sz w:val="28"/>
          <w:lang w:val="uk-UA"/>
        </w:rPr>
        <w:t xml:space="preserve"> </w:t>
      </w:r>
      <w:r w:rsidR="00E80C12" w:rsidRPr="00BF6C53">
        <w:rPr>
          <w:sz w:val="28"/>
          <w:lang w:val="uk-UA"/>
        </w:rPr>
        <w:t>запланованого радіообладнання на місці експлуатації</w:t>
      </w:r>
      <w:r w:rsidR="00984290">
        <w:rPr>
          <w:sz w:val="28"/>
          <w:lang w:val="uk-UA"/>
        </w:rPr>
        <w:t>;</w:t>
      </w:r>
    </w:p>
    <w:p w14:paraId="37DA3533" w14:textId="41DFD759" w:rsidR="00203EE3" w:rsidRPr="0041253C" w:rsidRDefault="004E74D4" w:rsidP="00C72C57">
      <w:pPr>
        <w:spacing w:line="240" w:lineRule="auto"/>
        <w:ind w:left="284"/>
        <w:jc w:val="both"/>
        <w:rPr>
          <w:i/>
          <w:sz w:val="28"/>
          <w:highlight w:val="yellow"/>
          <w:lang w:val="uk-UA"/>
        </w:rPr>
      </w:pPr>
      <w:r w:rsidRPr="0059246C">
        <w:rPr>
          <w:sz w:val="28"/>
          <w:highlight w:val="yellow"/>
          <w:lang w:val="uk-UA"/>
        </w:rPr>
        <w:t>-</w:t>
      </w:r>
      <w:r w:rsidR="0011097F" w:rsidRPr="0059246C">
        <w:rPr>
          <w:sz w:val="28"/>
          <w:highlight w:val="yellow"/>
          <w:lang w:val="uk-UA"/>
        </w:rPr>
        <w:t xml:space="preserve"> </w:t>
      </w:r>
      <w:r w:rsidR="00F5625D" w:rsidRPr="0059246C">
        <w:rPr>
          <w:i/>
          <w:sz w:val="28"/>
          <w:highlight w:val="yellow"/>
          <w:lang w:val="uk-UA"/>
        </w:rPr>
        <w:t>(у разі обов’язковості</w:t>
      </w:r>
      <w:r w:rsidR="00F5625D">
        <w:rPr>
          <w:i/>
          <w:sz w:val="28"/>
          <w:highlight w:val="yellow"/>
          <w:lang w:val="uk-UA"/>
        </w:rPr>
        <w:t xml:space="preserve">/ </w:t>
      </w:r>
      <w:r w:rsidR="00F5625D" w:rsidRPr="00F5625D">
        <w:rPr>
          <w:i/>
          <w:sz w:val="28"/>
          <w:highlight w:val="yellow"/>
          <w:u w:val="single"/>
          <w:lang w:val="uk-UA"/>
        </w:rPr>
        <w:t>інакше - цей рядок видаляється</w:t>
      </w:r>
      <w:r w:rsidR="00F5625D" w:rsidRPr="0059246C">
        <w:rPr>
          <w:i/>
          <w:sz w:val="28"/>
          <w:highlight w:val="yellow"/>
          <w:lang w:val="uk-UA"/>
        </w:rPr>
        <w:t>)</w:t>
      </w:r>
      <w:r w:rsidR="00F5625D" w:rsidRPr="0059246C">
        <w:rPr>
          <w:sz w:val="28"/>
          <w:highlight w:val="yellow"/>
          <w:lang w:val="uk-UA"/>
        </w:rPr>
        <w:t xml:space="preserve"> </w:t>
      </w:r>
      <w:r w:rsidR="0011097F" w:rsidRPr="0059246C">
        <w:rPr>
          <w:sz w:val="28"/>
          <w:highlight w:val="yellow"/>
          <w:lang w:val="uk-UA"/>
        </w:rPr>
        <w:t>позитивними результатами тестових випробувань</w:t>
      </w:r>
      <w:r w:rsidRPr="0059246C">
        <w:rPr>
          <w:sz w:val="28"/>
          <w:highlight w:val="yellow"/>
          <w:lang w:val="uk-UA"/>
        </w:rPr>
        <w:t xml:space="preserve"> (</w:t>
      </w:r>
      <w:r w:rsidRPr="0044702B">
        <w:rPr>
          <w:b/>
          <w:sz w:val="28"/>
          <w:highlight w:val="yellow"/>
          <w:lang w:val="uk-UA"/>
        </w:rPr>
        <w:t>ТВ</w:t>
      </w:r>
      <w:r w:rsidRPr="0059246C">
        <w:rPr>
          <w:sz w:val="28"/>
          <w:highlight w:val="yellow"/>
          <w:lang w:val="uk-UA"/>
        </w:rPr>
        <w:t>)</w:t>
      </w:r>
      <w:r w:rsidR="0041253C">
        <w:rPr>
          <w:sz w:val="28"/>
          <w:highlight w:val="yellow"/>
          <w:lang w:val="uk-UA"/>
        </w:rPr>
        <w:t xml:space="preserve"> </w:t>
      </w:r>
      <w:r w:rsidR="0041253C" w:rsidRPr="0041253C">
        <w:rPr>
          <w:i/>
          <w:sz w:val="28"/>
          <w:highlight w:val="yellow"/>
          <w:lang w:val="uk-UA"/>
        </w:rPr>
        <w:t xml:space="preserve">(додаток: Акт </w:t>
      </w:r>
      <w:r w:rsidR="00B61FAA">
        <w:rPr>
          <w:i/>
          <w:sz w:val="28"/>
          <w:highlight w:val="yellow"/>
          <w:lang w:val="uk-UA"/>
        </w:rPr>
        <w:t>Т</w:t>
      </w:r>
      <w:bookmarkStart w:id="4" w:name="_GoBack"/>
      <w:bookmarkEnd w:id="4"/>
      <w:r w:rsidR="0041253C" w:rsidRPr="0041253C">
        <w:rPr>
          <w:i/>
          <w:sz w:val="28"/>
          <w:highlight w:val="yellow"/>
          <w:lang w:val="uk-UA"/>
        </w:rPr>
        <w:t>В від ___ № ___)</w:t>
      </w:r>
      <w:r w:rsidR="0011097F" w:rsidRPr="0041253C">
        <w:rPr>
          <w:i/>
          <w:sz w:val="28"/>
          <w:highlight w:val="yellow"/>
          <w:lang w:val="uk-UA"/>
        </w:rPr>
        <w:t>;</w:t>
      </w:r>
    </w:p>
    <w:p w14:paraId="6E874D9C" w14:textId="4C863C5D" w:rsidR="0041253C" w:rsidRPr="0041253C" w:rsidRDefault="0011097F" w:rsidP="0041253C">
      <w:pPr>
        <w:spacing w:line="240" w:lineRule="auto"/>
        <w:ind w:left="284"/>
        <w:jc w:val="both"/>
        <w:rPr>
          <w:i/>
          <w:sz w:val="28"/>
          <w:highlight w:val="yellow"/>
          <w:lang w:val="uk-UA"/>
        </w:rPr>
      </w:pPr>
      <w:r w:rsidRPr="0059246C">
        <w:rPr>
          <w:sz w:val="28"/>
          <w:highlight w:val="yellow"/>
          <w:lang w:val="uk-UA"/>
        </w:rPr>
        <w:t xml:space="preserve">- </w:t>
      </w:r>
      <w:r w:rsidR="004E74D4" w:rsidRPr="0059246C">
        <w:rPr>
          <w:i/>
          <w:sz w:val="28"/>
          <w:highlight w:val="yellow"/>
          <w:lang w:val="uk-UA"/>
        </w:rPr>
        <w:t xml:space="preserve">(у разі </w:t>
      </w:r>
      <w:r w:rsidR="001A2850" w:rsidRPr="0059246C">
        <w:rPr>
          <w:i/>
          <w:sz w:val="28"/>
          <w:highlight w:val="yellow"/>
          <w:lang w:val="uk-UA"/>
        </w:rPr>
        <w:t>обов’язковості</w:t>
      </w:r>
      <w:r w:rsidR="00F5625D">
        <w:rPr>
          <w:i/>
          <w:sz w:val="28"/>
          <w:highlight w:val="yellow"/>
          <w:lang w:val="uk-UA"/>
        </w:rPr>
        <w:t xml:space="preserve">/ </w:t>
      </w:r>
      <w:r w:rsidR="00F5625D" w:rsidRPr="00F5625D">
        <w:rPr>
          <w:i/>
          <w:sz w:val="28"/>
          <w:highlight w:val="yellow"/>
          <w:u w:val="single"/>
          <w:lang w:val="uk-UA"/>
        </w:rPr>
        <w:t>інакше - цей рядок видаляється</w:t>
      </w:r>
      <w:r w:rsidR="004E74D4" w:rsidRPr="0059246C">
        <w:rPr>
          <w:i/>
          <w:sz w:val="28"/>
          <w:highlight w:val="yellow"/>
          <w:lang w:val="uk-UA"/>
        </w:rPr>
        <w:t>)</w:t>
      </w:r>
      <w:r w:rsidR="004E74D4" w:rsidRPr="0059246C">
        <w:rPr>
          <w:sz w:val="28"/>
          <w:highlight w:val="yellow"/>
          <w:lang w:val="uk-UA"/>
        </w:rPr>
        <w:t xml:space="preserve"> </w:t>
      </w:r>
      <w:r w:rsidRPr="0059246C">
        <w:rPr>
          <w:sz w:val="28"/>
          <w:highlight w:val="yellow"/>
          <w:lang w:val="uk-UA"/>
        </w:rPr>
        <w:t>позитивними результатами натурних випробувань</w:t>
      </w:r>
      <w:r w:rsidR="004E74D4" w:rsidRPr="0059246C">
        <w:rPr>
          <w:sz w:val="28"/>
          <w:highlight w:val="yellow"/>
          <w:lang w:val="uk-UA"/>
        </w:rPr>
        <w:t xml:space="preserve"> (</w:t>
      </w:r>
      <w:r w:rsidR="004E74D4" w:rsidRPr="0044702B">
        <w:rPr>
          <w:b/>
          <w:sz w:val="28"/>
          <w:highlight w:val="yellow"/>
          <w:lang w:val="uk-UA"/>
        </w:rPr>
        <w:t>НВ</w:t>
      </w:r>
      <w:r w:rsidR="004E74D4" w:rsidRPr="0059246C">
        <w:rPr>
          <w:sz w:val="28"/>
          <w:highlight w:val="yellow"/>
          <w:lang w:val="uk-UA"/>
        </w:rPr>
        <w:t>)</w:t>
      </w:r>
      <w:r w:rsidR="00F5625D">
        <w:rPr>
          <w:sz w:val="28"/>
          <w:highlight w:val="yellow"/>
          <w:lang w:val="uk-UA"/>
        </w:rPr>
        <w:t xml:space="preserve"> </w:t>
      </w:r>
      <w:r w:rsidR="0041253C" w:rsidRPr="0041253C">
        <w:rPr>
          <w:i/>
          <w:sz w:val="28"/>
          <w:highlight w:val="yellow"/>
          <w:lang w:val="uk-UA"/>
        </w:rPr>
        <w:t xml:space="preserve">(додаток: Акт </w:t>
      </w:r>
      <w:r w:rsidR="0041253C">
        <w:rPr>
          <w:i/>
          <w:sz w:val="28"/>
          <w:highlight w:val="yellow"/>
          <w:lang w:val="uk-UA"/>
        </w:rPr>
        <w:t>НВ</w:t>
      </w:r>
      <w:r w:rsidR="0041253C" w:rsidRPr="0041253C">
        <w:rPr>
          <w:i/>
          <w:sz w:val="28"/>
          <w:highlight w:val="yellow"/>
          <w:lang w:val="uk-UA"/>
        </w:rPr>
        <w:t xml:space="preserve"> від ___ № ___)</w:t>
      </w:r>
      <w:r w:rsidR="0041253C">
        <w:rPr>
          <w:i/>
          <w:sz w:val="28"/>
          <w:highlight w:val="yellow"/>
          <w:lang w:val="uk-UA"/>
        </w:rPr>
        <w:t>.</w:t>
      </w:r>
    </w:p>
    <w:p w14:paraId="5F5506D3" w14:textId="12E40292" w:rsidR="00C85550" w:rsidRPr="00BF6C53" w:rsidRDefault="00C85550" w:rsidP="00BF6C53">
      <w:pPr>
        <w:spacing w:line="240" w:lineRule="auto"/>
        <w:jc w:val="both"/>
        <w:rPr>
          <w:b/>
          <w:sz w:val="28"/>
          <w:lang w:val="uk-UA"/>
        </w:rPr>
      </w:pPr>
      <w:r w:rsidRPr="0059246C">
        <w:rPr>
          <w:b/>
          <w:sz w:val="28"/>
          <w:lang w:val="uk-UA"/>
        </w:rPr>
        <w:t xml:space="preserve">Усі </w:t>
      </w:r>
      <w:r w:rsidR="00110FA3" w:rsidRPr="0059246C">
        <w:rPr>
          <w:b/>
          <w:sz w:val="28"/>
          <w:lang w:val="uk-UA"/>
        </w:rPr>
        <w:t xml:space="preserve">відомості, подані в </w:t>
      </w:r>
      <w:r w:rsidR="002A13AA" w:rsidRPr="0059246C">
        <w:rPr>
          <w:b/>
          <w:sz w:val="28"/>
          <w:lang w:val="uk-UA"/>
        </w:rPr>
        <w:t xml:space="preserve">цій </w:t>
      </w:r>
      <w:r w:rsidR="00110FA3" w:rsidRPr="0059246C">
        <w:rPr>
          <w:b/>
          <w:sz w:val="28"/>
          <w:lang w:val="uk-UA"/>
        </w:rPr>
        <w:t>Декларації</w:t>
      </w:r>
      <w:r w:rsidRPr="0059246C">
        <w:rPr>
          <w:b/>
          <w:sz w:val="28"/>
          <w:lang w:val="uk-UA"/>
        </w:rPr>
        <w:t>, достовірні й повні.</w:t>
      </w:r>
    </w:p>
    <w:p w14:paraId="1E715316" w14:textId="77777777" w:rsidR="00F9765B" w:rsidRPr="00BF6C53" w:rsidRDefault="00F9765B" w:rsidP="00BF6C53">
      <w:pPr>
        <w:spacing w:line="240" w:lineRule="auto"/>
        <w:rPr>
          <w:lang w:val="uk-UA"/>
        </w:rPr>
      </w:pPr>
      <w:bookmarkStart w:id="5" w:name="_Hlk90645779"/>
    </w:p>
    <w:p w14:paraId="30C7EF35" w14:textId="6057C8B4" w:rsidR="00F9765B" w:rsidRPr="00B51700" w:rsidRDefault="00F9765B" w:rsidP="00B055D4">
      <w:pPr>
        <w:spacing w:line="240" w:lineRule="auto"/>
        <w:jc w:val="both"/>
        <w:rPr>
          <w:i/>
          <w:sz w:val="22"/>
          <w:szCs w:val="26"/>
          <w:highlight w:val="yellow"/>
          <w:lang w:val="uk-UA"/>
        </w:rPr>
      </w:pPr>
      <w:r w:rsidRPr="00B51700">
        <w:rPr>
          <w:i/>
          <w:sz w:val="22"/>
          <w:szCs w:val="26"/>
          <w:highlight w:val="yellow"/>
          <w:lang w:val="uk-UA"/>
        </w:rPr>
        <w:t>Декларація підписується суб’єктом звернення (або від його імені уповноваженою особою)</w:t>
      </w:r>
      <w:r w:rsidR="008160D1" w:rsidRPr="00B51700">
        <w:rPr>
          <w:i/>
          <w:sz w:val="22"/>
          <w:szCs w:val="26"/>
          <w:highlight w:val="yellow"/>
          <w:lang w:val="uk-UA"/>
        </w:rPr>
        <w:t>**</w:t>
      </w:r>
      <w:r w:rsidRPr="00B51700">
        <w:rPr>
          <w:i/>
          <w:sz w:val="22"/>
          <w:szCs w:val="26"/>
          <w:highlight w:val="yellow"/>
          <w:lang w:val="uk-UA"/>
        </w:rPr>
        <w:t xml:space="preserve"> із застосуванням засобів кваліфікованого електронного підпису (КЕП) із кваліфікованою відміткою часу</w:t>
      </w:r>
    </w:p>
    <w:p w14:paraId="51E0217B" w14:textId="444B897E" w:rsidR="00F9765B" w:rsidRPr="00F376BA" w:rsidRDefault="00F9765B" w:rsidP="00BF6C53">
      <w:pPr>
        <w:tabs>
          <w:tab w:val="left" w:pos="1464"/>
        </w:tabs>
        <w:spacing w:line="240" w:lineRule="auto"/>
        <w:rPr>
          <w:color w:val="auto"/>
          <w:sz w:val="20"/>
          <w:szCs w:val="22"/>
          <w:lang w:val="uk-UA"/>
        </w:rPr>
      </w:pPr>
      <w:r w:rsidRPr="00B51700">
        <w:rPr>
          <w:color w:val="auto"/>
          <w:sz w:val="20"/>
          <w:szCs w:val="22"/>
          <w:highlight w:val="yellow"/>
          <w:lang w:val="uk-UA"/>
        </w:rPr>
        <w:t>АБО</w:t>
      </w:r>
    </w:p>
    <w:p w14:paraId="653C82E1" w14:textId="7B976290" w:rsidR="008D6388" w:rsidRPr="00F376BA" w:rsidRDefault="008D6388" w:rsidP="00BF6C53">
      <w:pPr>
        <w:tabs>
          <w:tab w:val="left" w:pos="1464"/>
        </w:tabs>
        <w:spacing w:line="240" w:lineRule="auto"/>
        <w:rPr>
          <w:b/>
          <w:color w:val="auto"/>
          <w:sz w:val="22"/>
          <w:szCs w:val="22"/>
          <w:lang w:val="uk-UA"/>
        </w:rPr>
      </w:pPr>
      <w:r w:rsidRPr="00F376BA">
        <w:rPr>
          <w:b/>
          <w:color w:val="auto"/>
          <w:sz w:val="28"/>
          <w:szCs w:val="22"/>
          <w:lang w:val="uk-UA"/>
        </w:rPr>
        <w:t>Заявник</w:t>
      </w:r>
      <w:r w:rsidR="005D5DB2" w:rsidRPr="00F376BA">
        <w:rPr>
          <w:b/>
          <w:color w:val="auto"/>
          <w:sz w:val="28"/>
          <w:szCs w:val="22"/>
          <w:lang w:val="uk-UA"/>
        </w:rPr>
        <w:t xml:space="preserve"> </w:t>
      </w:r>
      <w:r w:rsidRPr="00F376BA">
        <w:rPr>
          <w:b/>
          <w:color w:val="auto"/>
          <w:sz w:val="22"/>
          <w:szCs w:val="22"/>
          <w:lang w:val="uk-UA"/>
        </w:rPr>
        <w:t>___________________________________________________________</w:t>
      </w:r>
    </w:p>
    <w:p w14:paraId="0E423EB1" w14:textId="4F76F98E" w:rsidR="00F9765B" w:rsidRPr="00984290" w:rsidRDefault="008D6388" w:rsidP="00BF6C53">
      <w:pPr>
        <w:spacing w:line="240" w:lineRule="auto"/>
        <w:rPr>
          <w:i/>
          <w:color w:val="auto"/>
          <w:sz w:val="22"/>
          <w:szCs w:val="22"/>
          <w:lang w:val="uk-UA"/>
        </w:rPr>
      </w:pPr>
      <w:r w:rsidRPr="00F376BA">
        <w:rPr>
          <w:i/>
          <w:color w:val="auto"/>
          <w:sz w:val="22"/>
          <w:szCs w:val="22"/>
          <w:lang w:val="uk-UA"/>
        </w:rPr>
        <w:t xml:space="preserve">                       (посада, підпис, печатка</w:t>
      </w:r>
      <w:r w:rsidR="00430B35" w:rsidRPr="00F376BA">
        <w:rPr>
          <w:i/>
          <w:color w:val="auto"/>
          <w:sz w:val="22"/>
          <w:szCs w:val="22"/>
          <w:lang w:val="uk-UA"/>
        </w:rPr>
        <w:t xml:space="preserve"> (за наявності)</w:t>
      </w:r>
      <w:r w:rsidRPr="00F376BA">
        <w:rPr>
          <w:i/>
          <w:color w:val="auto"/>
          <w:sz w:val="22"/>
          <w:szCs w:val="22"/>
          <w:lang w:val="uk-UA"/>
        </w:rPr>
        <w:t xml:space="preserve">, </w:t>
      </w:r>
      <w:r w:rsidR="003B11A6" w:rsidRPr="00F376BA">
        <w:rPr>
          <w:i/>
          <w:color w:val="auto"/>
          <w:sz w:val="22"/>
          <w:szCs w:val="22"/>
          <w:lang w:val="uk-UA"/>
        </w:rPr>
        <w:t>прізвище та власне ім’я</w:t>
      </w:r>
      <w:r w:rsidRPr="00F376BA">
        <w:rPr>
          <w:i/>
          <w:color w:val="auto"/>
          <w:sz w:val="22"/>
          <w:szCs w:val="22"/>
          <w:lang w:val="uk-UA"/>
        </w:rPr>
        <w:t>)</w:t>
      </w:r>
      <w:r w:rsidR="00F9765B" w:rsidRPr="00984290">
        <w:rPr>
          <w:i/>
          <w:color w:val="auto"/>
          <w:sz w:val="22"/>
          <w:szCs w:val="22"/>
          <w:lang w:val="uk-UA"/>
        </w:rPr>
        <w:t xml:space="preserve"> </w:t>
      </w:r>
      <w:bookmarkEnd w:id="5"/>
    </w:p>
    <w:sectPr w:rsidR="00F9765B" w:rsidRPr="00984290" w:rsidSect="00142630">
      <w:headerReference w:type="default" r:id="rId8"/>
      <w:pgSz w:w="11906" w:h="16838"/>
      <w:pgMar w:top="567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B117" w14:textId="77777777" w:rsidR="00913B4B" w:rsidRDefault="00913B4B" w:rsidP="00247A43">
      <w:pPr>
        <w:spacing w:line="240" w:lineRule="auto"/>
      </w:pPr>
      <w:r>
        <w:separator/>
      </w:r>
    </w:p>
  </w:endnote>
  <w:endnote w:type="continuationSeparator" w:id="0">
    <w:p w14:paraId="1A9B8473" w14:textId="77777777" w:rsidR="00913B4B" w:rsidRDefault="00913B4B" w:rsidP="0024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68D50" w14:textId="77777777" w:rsidR="00913B4B" w:rsidRDefault="00913B4B" w:rsidP="00247A43">
      <w:pPr>
        <w:spacing w:line="240" w:lineRule="auto"/>
      </w:pPr>
      <w:r>
        <w:separator/>
      </w:r>
    </w:p>
  </w:footnote>
  <w:footnote w:type="continuationSeparator" w:id="0">
    <w:p w14:paraId="79963F19" w14:textId="77777777" w:rsidR="00913B4B" w:rsidRDefault="00913B4B" w:rsidP="00247A43">
      <w:pPr>
        <w:spacing w:line="240" w:lineRule="auto"/>
      </w:pPr>
      <w:r>
        <w:continuationSeparator/>
      </w:r>
    </w:p>
  </w:footnote>
  <w:footnote w:id="1">
    <w:p w14:paraId="19471772" w14:textId="2250A171" w:rsidR="0080262C" w:rsidRPr="00132984" w:rsidRDefault="0080262C" w:rsidP="0080262C">
      <w:pPr>
        <w:pStyle w:val="ab"/>
        <w:jc w:val="both"/>
        <w:rPr>
          <w:i/>
          <w:sz w:val="18"/>
          <w:szCs w:val="24"/>
          <w:lang w:val="uk-UA"/>
        </w:rPr>
      </w:pPr>
      <w:r w:rsidRPr="00132984">
        <w:rPr>
          <w:rStyle w:val="ad"/>
          <w:i/>
          <w:sz w:val="18"/>
          <w:szCs w:val="24"/>
        </w:rPr>
        <w:footnoteRef/>
      </w:r>
      <w:r w:rsidRPr="00132984">
        <w:rPr>
          <w:i/>
          <w:sz w:val="18"/>
          <w:szCs w:val="24"/>
        </w:rPr>
        <w:t xml:space="preserve"> </w:t>
      </w:r>
      <w:r w:rsidRPr="00132984">
        <w:rPr>
          <w:i/>
          <w:color w:val="auto"/>
          <w:sz w:val="18"/>
          <w:szCs w:val="24"/>
          <w:lang w:val="uk-UA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зазначається серія</w:t>
      </w:r>
      <w:r w:rsidR="0010195A" w:rsidRPr="00132984">
        <w:rPr>
          <w:i/>
          <w:color w:val="auto"/>
          <w:sz w:val="18"/>
          <w:szCs w:val="24"/>
          <w:lang w:val="uk-UA"/>
        </w:rPr>
        <w:t xml:space="preserve"> (за наявності)</w:t>
      </w:r>
      <w:r w:rsidRPr="00132984">
        <w:rPr>
          <w:i/>
          <w:color w:val="auto"/>
          <w:sz w:val="18"/>
          <w:szCs w:val="24"/>
          <w:lang w:val="uk-UA"/>
        </w:rPr>
        <w:t xml:space="preserve"> та номер паспорта громадянина України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550026"/>
      <w:docPartObj>
        <w:docPartGallery w:val="Page Numbers (Top of Page)"/>
        <w:docPartUnique/>
      </w:docPartObj>
    </w:sdtPr>
    <w:sdtEndPr/>
    <w:sdtContent>
      <w:p w14:paraId="6306DC8D" w14:textId="55B908EB" w:rsidR="00247A43" w:rsidRDefault="00247A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25D" w:rsidRPr="00F5625D">
          <w:rPr>
            <w:noProof/>
            <w:lang w:val="uk-UA"/>
          </w:rPr>
          <w:t>2</w:t>
        </w:r>
        <w:r>
          <w:fldChar w:fldCharType="end"/>
        </w:r>
      </w:p>
    </w:sdtContent>
  </w:sdt>
  <w:p w14:paraId="1A720C39" w14:textId="77777777" w:rsidR="00247A43" w:rsidRDefault="00247A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5AF"/>
    <w:multiLevelType w:val="hybridMultilevel"/>
    <w:tmpl w:val="689EF2CA"/>
    <w:lvl w:ilvl="0" w:tplc="CE68F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5A0C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E2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AA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E8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1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844F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42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8D6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AB6392"/>
    <w:multiLevelType w:val="hybridMultilevel"/>
    <w:tmpl w:val="230AB6A6"/>
    <w:lvl w:ilvl="0" w:tplc="B68EE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BAAE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2B3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0FD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05A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0B4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8A9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C4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A27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452AFE"/>
    <w:multiLevelType w:val="hybridMultilevel"/>
    <w:tmpl w:val="2A22CFAC"/>
    <w:lvl w:ilvl="0" w:tplc="B8DAF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E0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A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81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80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82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A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42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0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A01C6B"/>
    <w:multiLevelType w:val="hybridMultilevel"/>
    <w:tmpl w:val="C78E0CC0"/>
    <w:lvl w:ilvl="0" w:tplc="98DEF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A0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A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0E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84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E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6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AC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A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F57654"/>
    <w:multiLevelType w:val="hybridMultilevel"/>
    <w:tmpl w:val="9B8263B8"/>
    <w:lvl w:ilvl="0" w:tplc="057E0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40B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426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E09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0F7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2C1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A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C09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047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39D48FC"/>
    <w:multiLevelType w:val="hybridMultilevel"/>
    <w:tmpl w:val="52A84F76"/>
    <w:lvl w:ilvl="0" w:tplc="E5EC3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C2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8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C4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02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68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65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40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62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E205AF"/>
    <w:multiLevelType w:val="hybridMultilevel"/>
    <w:tmpl w:val="77E049F0"/>
    <w:lvl w:ilvl="0" w:tplc="FE9E8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C4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05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04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C0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65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2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9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C7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30453E"/>
    <w:multiLevelType w:val="hybridMultilevel"/>
    <w:tmpl w:val="376463A6"/>
    <w:lvl w:ilvl="0" w:tplc="3E18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EA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85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AE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80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ED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26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A6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AC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6432E99"/>
    <w:multiLevelType w:val="hybridMultilevel"/>
    <w:tmpl w:val="E9723D76"/>
    <w:lvl w:ilvl="0" w:tplc="E34201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573B0"/>
    <w:multiLevelType w:val="hybridMultilevel"/>
    <w:tmpl w:val="EAEE29AA"/>
    <w:lvl w:ilvl="0" w:tplc="B91E3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A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8E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E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46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AE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E2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88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8C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76472B0"/>
    <w:multiLevelType w:val="hybridMultilevel"/>
    <w:tmpl w:val="3620EBFC"/>
    <w:lvl w:ilvl="0" w:tplc="A11A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63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AE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21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E3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E8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06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02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5D567C"/>
    <w:multiLevelType w:val="hybridMultilevel"/>
    <w:tmpl w:val="9FA85D60"/>
    <w:lvl w:ilvl="0" w:tplc="D3A4DC3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70070B"/>
    <w:multiLevelType w:val="hybridMultilevel"/>
    <w:tmpl w:val="A33CCAA8"/>
    <w:lvl w:ilvl="0" w:tplc="338E2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0A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2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80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87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A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88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CE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CE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9B59DA"/>
    <w:multiLevelType w:val="hybridMultilevel"/>
    <w:tmpl w:val="74B016B2"/>
    <w:lvl w:ilvl="0" w:tplc="2DD82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43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03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C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A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E9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C8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8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E5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A474E1"/>
    <w:multiLevelType w:val="hybridMultilevel"/>
    <w:tmpl w:val="42622C3A"/>
    <w:lvl w:ilvl="0" w:tplc="2D022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6E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49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6F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A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6A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C9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CE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67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57032F"/>
    <w:multiLevelType w:val="hybridMultilevel"/>
    <w:tmpl w:val="92F65E38"/>
    <w:lvl w:ilvl="0" w:tplc="26B66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6F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6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E0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CD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0F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A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62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A4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4A5303"/>
    <w:multiLevelType w:val="hybridMultilevel"/>
    <w:tmpl w:val="D1205AF4"/>
    <w:lvl w:ilvl="0" w:tplc="D2F21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A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64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42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46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D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C5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6A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09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4"/>
  </w:num>
  <w:num w:numId="14">
    <w:abstractNumId w:val="2"/>
  </w:num>
  <w:num w:numId="15">
    <w:abstractNumId w:val="16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53"/>
    <w:rsid w:val="0000594B"/>
    <w:rsid w:val="00011844"/>
    <w:rsid w:val="000139BD"/>
    <w:rsid w:val="00024189"/>
    <w:rsid w:val="00083844"/>
    <w:rsid w:val="0008586D"/>
    <w:rsid w:val="00097A9B"/>
    <w:rsid w:val="000A6862"/>
    <w:rsid w:val="000B6333"/>
    <w:rsid w:val="000C4EA6"/>
    <w:rsid w:val="000E4B23"/>
    <w:rsid w:val="000F7E54"/>
    <w:rsid w:val="0010195A"/>
    <w:rsid w:val="0011097F"/>
    <w:rsid w:val="00110FA3"/>
    <w:rsid w:val="00113473"/>
    <w:rsid w:val="00132984"/>
    <w:rsid w:val="00142630"/>
    <w:rsid w:val="00146D37"/>
    <w:rsid w:val="00146DC3"/>
    <w:rsid w:val="001519FF"/>
    <w:rsid w:val="001564E5"/>
    <w:rsid w:val="00166D06"/>
    <w:rsid w:val="00171C7E"/>
    <w:rsid w:val="001A2850"/>
    <w:rsid w:val="001A6EBB"/>
    <w:rsid w:val="001A7FA0"/>
    <w:rsid w:val="001B0FF4"/>
    <w:rsid w:val="001B36BB"/>
    <w:rsid w:val="001B63AE"/>
    <w:rsid w:val="001B7B98"/>
    <w:rsid w:val="001D0611"/>
    <w:rsid w:val="001D45DD"/>
    <w:rsid w:val="001E3273"/>
    <w:rsid w:val="001E650B"/>
    <w:rsid w:val="002020EA"/>
    <w:rsid w:val="00203EE3"/>
    <w:rsid w:val="0021655A"/>
    <w:rsid w:val="0023048A"/>
    <w:rsid w:val="00247A43"/>
    <w:rsid w:val="0028233B"/>
    <w:rsid w:val="002875E2"/>
    <w:rsid w:val="002A13AA"/>
    <w:rsid w:val="002A1AD2"/>
    <w:rsid w:val="002A5FDF"/>
    <w:rsid w:val="002B14F2"/>
    <w:rsid w:val="002B7836"/>
    <w:rsid w:val="002C606F"/>
    <w:rsid w:val="002D309E"/>
    <w:rsid w:val="002E14D8"/>
    <w:rsid w:val="002E18A4"/>
    <w:rsid w:val="002F7908"/>
    <w:rsid w:val="00303F3A"/>
    <w:rsid w:val="00320546"/>
    <w:rsid w:val="00322546"/>
    <w:rsid w:val="0033411D"/>
    <w:rsid w:val="00345A1A"/>
    <w:rsid w:val="0034673B"/>
    <w:rsid w:val="00347706"/>
    <w:rsid w:val="0035560A"/>
    <w:rsid w:val="00356771"/>
    <w:rsid w:val="00374B5F"/>
    <w:rsid w:val="00382775"/>
    <w:rsid w:val="003A51D1"/>
    <w:rsid w:val="003B11A6"/>
    <w:rsid w:val="003B784E"/>
    <w:rsid w:val="003C24B3"/>
    <w:rsid w:val="003C5FE0"/>
    <w:rsid w:val="003D520B"/>
    <w:rsid w:val="004061FA"/>
    <w:rsid w:val="0041253C"/>
    <w:rsid w:val="00424F0A"/>
    <w:rsid w:val="00430B35"/>
    <w:rsid w:val="0044702B"/>
    <w:rsid w:val="0046169F"/>
    <w:rsid w:val="00494FF0"/>
    <w:rsid w:val="004C2DE9"/>
    <w:rsid w:val="004D3F16"/>
    <w:rsid w:val="004E74D4"/>
    <w:rsid w:val="004F386B"/>
    <w:rsid w:val="0051213F"/>
    <w:rsid w:val="00560782"/>
    <w:rsid w:val="00561F9C"/>
    <w:rsid w:val="005729A5"/>
    <w:rsid w:val="00573D6D"/>
    <w:rsid w:val="00583156"/>
    <w:rsid w:val="00583820"/>
    <w:rsid w:val="0059246C"/>
    <w:rsid w:val="005A2EA0"/>
    <w:rsid w:val="005C5608"/>
    <w:rsid w:val="005C6019"/>
    <w:rsid w:val="005D3559"/>
    <w:rsid w:val="005D5DB2"/>
    <w:rsid w:val="005E06BC"/>
    <w:rsid w:val="006134BF"/>
    <w:rsid w:val="00613CE8"/>
    <w:rsid w:val="0062300A"/>
    <w:rsid w:val="006244FF"/>
    <w:rsid w:val="00650FAB"/>
    <w:rsid w:val="006663DE"/>
    <w:rsid w:val="006701ED"/>
    <w:rsid w:val="00681017"/>
    <w:rsid w:val="006A68D2"/>
    <w:rsid w:val="006B5B19"/>
    <w:rsid w:val="006E265D"/>
    <w:rsid w:val="006F0560"/>
    <w:rsid w:val="006F1860"/>
    <w:rsid w:val="006F349E"/>
    <w:rsid w:val="006F4F50"/>
    <w:rsid w:val="007067A5"/>
    <w:rsid w:val="007364D3"/>
    <w:rsid w:val="00751DC3"/>
    <w:rsid w:val="00752EC8"/>
    <w:rsid w:val="007658AC"/>
    <w:rsid w:val="00771B8D"/>
    <w:rsid w:val="007C389F"/>
    <w:rsid w:val="007C548C"/>
    <w:rsid w:val="007D08E1"/>
    <w:rsid w:val="007D1717"/>
    <w:rsid w:val="007E5748"/>
    <w:rsid w:val="007F2494"/>
    <w:rsid w:val="007F5E12"/>
    <w:rsid w:val="007F6AFE"/>
    <w:rsid w:val="0080262C"/>
    <w:rsid w:val="00804405"/>
    <w:rsid w:val="00806B38"/>
    <w:rsid w:val="008160D1"/>
    <w:rsid w:val="0084177D"/>
    <w:rsid w:val="00851A8C"/>
    <w:rsid w:val="00853331"/>
    <w:rsid w:val="00862606"/>
    <w:rsid w:val="00866543"/>
    <w:rsid w:val="00874E56"/>
    <w:rsid w:val="008915B6"/>
    <w:rsid w:val="00891AD0"/>
    <w:rsid w:val="008A6537"/>
    <w:rsid w:val="008B1D7D"/>
    <w:rsid w:val="008C46C4"/>
    <w:rsid w:val="008D6388"/>
    <w:rsid w:val="008E4C7A"/>
    <w:rsid w:val="008F20CB"/>
    <w:rsid w:val="00902D44"/>
    <w:rsid w:val="009053EB"/>
    <w:rsid w:val="00913B4B"/>
    <w:rsid w:val="009425D1"/>
    <w:rsid w:val="00947ED1"/>
    <w:rsid w:val="009519D6"/>
    <w:rsid w:val="00977BD4"/>
    <w:rsid w:val="009819DC"/>
    <w:rsid w:val="00984290"/>
    <w:rsid w:val="00994941"/>
    <w:rsid w:val="009E688E"/>
    <w:rsid w:val="009F0A87"/>
    <w:rsid w:val="009F648B"/>
    <w:rsid w:val="00A21D3D"/>
    <w:rsid w:val="00A24F95"/>
    <w:rsid w:val="00A32783"/>
    <w:rsid w:val="00A3603F"/>
    <w:rsid w:val="00A50275"/>
    <w:rsid w:val="00A5262F"/>
    <w:rsid w:val="00A74786"/>
    <w:rsid w:val="00A86B27"/>
    <w:rsid w:val="00A949BF"/>
    <w:rsid w:val="00AB6B34"/>
    <w:rsid w:val="00AB7BCA"/>
    <w:rsid w:val="00AC5135"/>
    <w:rsid w:val="00B055D4"/>
    <w:rsid w:val="00B153DD"/>
    <w:rsid w:val="00B37B8A"/>
    <w:rsid w:val="00B51150"/>
    <w:rsid w:val="00B51700"/>
    <w:rsid w:val="00B61FAA"/>
    <w:rsid w:val="00B63075"/>
    <w:rsid w:val="00B65464"/>
    <w:rsid w:val="00B92968"/>
    <w:rsid w:val="00B940C0"/>
    <w:rsid w:val="00BD7FEB"/>
    <w:rsid w:val="00BF1ABC"/>
    <w:rsid w:val="00BF232B"/>
    <w:rsid w:val="00BF4135"/>
    <w:rsid w:val="00BF6C53"/>
    <w:rsid w:val="00C11C18"/>
    <w:rsid w:val="00C35183"/>
    <w:rsid w:val="00C3769A"/>
    <w:rsid w:val="00C4527F"/>
    <w:rsid w:val="00C72C57"/>
    <w:rsid w:val="00C85550"/>
    <w:rsid w:val="00C904F3"/>
    <w:rsid w:val="00CA49D7"/>
    <w:rsid w:val="00CA504F"/>
    <w:rsid w:val="00CC1E04"/>
    <w:rsid w:val="00CE2231"/>
    <w:rsid w:val="00CF5A8F"/>
    <w:rsid w:val="00D00CF0"/>
    <w:rsid w:val="00D200BF"/>
    <w:rsid w:val="00D371D8"/>
    <w:rsid w:val="00D415C9"/>
    <w:rsid w:val="00D65754"/>
    <w:rsid w:val="00D72A99"/>
    <w:rsid w:val="00DA5BAF"/>
    <w:rsid w:val="00DC7F7B"/>
    <w:rsid w:val="00DD5CBD"/>
    <w:rsid w:val="00E00E8B"/>
    <w:rsid w:val="00E15AA8"/>
    <w:rsid w:val="00E15AD3"/>
    <w:rsid w:val="00E177E4"/>
    <w:rsid w:val="00E21801"/>
    <w:rsid w:val="00E44E39"/>
    <w:rsid w:val="00E479F9"/>
    <w:rsid w:val="00E54EE1"/>
    <w:rsid w:val="00E577BD"/>
    <w:rsid w:val="00E763B4"/>
    <w:rsid w:val="00E80C12"/>
    <w:rsid w:val="00E8444C"/>
    <w:rsid w:val="00E95D1C"/>
    <w:rsid w:val="00EA53A3"/>
    <w:rsid w:val="00EB11D1"/>
    <w:rsid w:val="00EF6D53"/>
    <w:rsid w:val="00F177B7"/>
    <w:rsid w:val="00F376BA"/>
    <w:rsid w:val="00F40447"/>
    <w:rsid w:val="00F41819"/>
    <w:rsid w:val="00F52BB9"/>
    <w:rsid w:val="00F5625D"/>
    <w:rsid w:val="00F6354C"/>
    <w:rsid w:val="00F638C1"/>
    <w:rsid w:val="00F671C2"/>
    <w:rsid w:val="00F70293"/>
    <w:rsid w:val="00F96061"/>
    <w:rsid w:val="00F9765B"/>
    <w:rsid w:val="00FB289F"/>
    <w:rsid w:val="00FB4C17"/>
    <w:rsid w:val="00FC1481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F9EBC"/>
  <w15:docId w15:val="{D7343F93-7D2A-4C5D-BACF-8CF982C2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5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F6D53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ru-RU"/>
    </w:rPr>
  </w:style>
  <w:style w:type="paragraph" w:customStyle="1" w:styleId="Ch6">
    <w:name w:val="Основной текст (Ch_6 Міністерства)"/>
    <w:basedOn w:val="a"/>
    <w:rsid w:val="00EF6D53"/>
    <w:pPr>
      <w:tabs>
        <w:tab w:val="right" w:pos="7710"/>
        <w:tab w:val="right" w:pos="11514"/>
      </w:tabs>
      <w:suppressAutoHyphens w:val="0"/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a"/>
    <w:rsid w:val="00EF6D53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Ch61">
    <w:name w:val="Простой подзаголовок (Ch_6 Міністерства)"/>
    <w:basedOn w:val="a"/>
    <w:rsid w:val="00EF6D53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62">
    <w:name w:val="Додаток № (Ch_6 Міністерства)"/>
    <w:basedOn w:val="a"/>
    <w:rsid w:val="00EF6D53"/>
    <w:pPr>
      <w:keepNext/>
      <w:keepLines/>
      <w:tabs>
        <w:tab w:val="right" w:pos="7710"/>
      </w:tabs>
      <w:spacing w:before="397" w:line="257" w:lineRule="auto"/>
      <w:ind w:left="3969"/>
    </w:pPr>
    <w:rPr>
      <w:rFonts w:ascii="Pragmatica Book" w:hAnsi="Pragmatica Book" w:cs="Pragmatica Book"/>
      <w:w w:val="90"/>
      <w:sz w:val="17"/>
      <w:szCs w:val="17"/>
      <w:lang w:val="uk-UA"/>
    </w:rPr>
  </w:style>
  <w:style w:type="paragraph" w:customStyle="1" w:styleId="Ch63">
    <w:name w:val="Основной текст (без абзаца) (Ch_6 Міністерства)"/>
    <w:basedOn w:val="Ch6"/>
    <w:rsid w:val="00EF6D53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Bold">
    <w:name w:val="Bold"/>
    <w:rsid w:val="00EF6D53"/>
    <w:rPr>
      <w:b/>
      <w:bCs/>
      <w:u w:val="none"/>
      <w:vertAlign w:val="baseline"/>
    </w:rPr>
  </w:style>
  <w:style w:type="paragraph" w:customStyle="1" w:styleId="StrokeCh6">
    <w:name w:val="Stroke (Ch_6 Міністерства)"/>
    <w:basedOn w:val="a3"/>
    <w:rsid w:val="00EF6D5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_цифра (SNOSKI)"/>
    <w:basedOn w:val="a"/>
    <w:rsid w:val="00EF6D53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line="257" w:lineRule="auto"/>
      <w:jc w:val="both"/>
    </w:pPr>
    <w:rPr>
      <w:rFonts w:ascii="Pragmatica Book" w:hAnsi="Pragmatica Book" w:cs="Pragmatica Book"/>
      <w:w w:val="90"/>
      <w:sz w:val="15"/>
      <w:szCs w:val="15"/>
      <w:lang w:val="uk-UA"/>
    </w:rPr>
  </w:style>
  <w:style w:type="character" w:customStyle="1" w:styleId="st131">
    <w:name w:val="st131"/>
    <w:uiPriority w:val="99"/>
    <w:rsid w:val="00583820"/>
    <w:rPr>
      <w:i/>
      <w:iCs/>
      <w:color w:val="0000FF"/>
    </w:rPr>
  </w:style>
  <w:style w:type="character" w:customStyle="1" w:styleId="st46">
    <w:name w:val="st46"/>
    <w:uiPriority w:val="99"/>
    <w:rsid w:val="00583820"/>
    <w:rPr>
      <w:i/>
      <w:iCs/>
      <w:color w:val="000000"/>
    </w:rPr>
  </w:style>
  <w:style w:type="paragraph" w:styleId="a4">
    <w:name w:val="Normal (Web)"/>
    <w:basedOn w:val="a"/>
    <w:uiPriority w:val="99"/>
    <w:unhideWhenUsed/>
    <w:rsid w:val="006663DE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color w:val="auto"/>
      <w:lang w:val="uk-UA" w:eastAsia="uk-UA"/>
    </w:rPr>
  </w:style>
  <w:style w:type="paragraph" w:styleId="a5">
    <w:name w:val="List Paragraph"/>
    <w:basedOn w:val="a"/>
    <w:uiPriority w:val="34"/>
    <w:qFormat/>
    <w:rsid w:val="006663DE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lang w:val="uk-UA" w:eastAsia="uk-UA"/>
    </w:rPr>
  </w:style>
  <w:style w:type="table" w:styleId="a6">
    <w:name w:val="Table Grid"/>
    <w:basedOn w:val="a1"/>
    <w:rsid w:val="0046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2">
    <w:name w:val="rvts82"/>
    <w:basedOn w:val="a0"/>
    <w:rsid w:val="00303F3A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247A4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7A43"/>
    <w:rPr>
      <w:color w:val="000000"/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247A4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247A43"/>
    <w:rPr>
      <w:color w:val="000000"/>
      <w:sz w:val="24"/>
      <w:szCs w:val="24"/>
      <w:lang w:val="ru-RU" w:eastAsia="ru-RU"/>
    </w:rPr>
  </w:style>
  <w:style w:type="paragraph" w:styleId="ab">
    <w:name w:val="footnote text"/>
    <w:basedOn w:val="a"/>
    <w:link w:val="ac"/>
    <w:semiHidden/>
    <w:unhideWhenUsed/>
    <w:rsid w:val="006E265D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6E265D"/>
    <w:rPr>
      <w:color w:val="000000"/>
      <w:lang w:val="ru-RU" w:eastAsia="ru-RU"/>
    </w:rPr>
  </w:style>
  <w:style w:type="character" w:styleId="ad">
    <w:name w:val="footnote reference"/>
    <w:basedOn w:val="a0"/>
    <w:semiHidden/>
    <w:unhideWhenUsed/>
    <w:rsid w:val="006E265D"/>
    <w:rPr>
      <w:vertAlign w:val="superscript"/>
    </w:rPr>
  </w:style>
  <w:style w:type="paragraph" w:customStyle="1" w:styleId="Default">
    <w:name w:val="Default"/>
    <w:rsid w:val="008533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9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8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0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20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0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4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5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0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42CD8-1DF8-4C14-B490-8707B91B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1938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Myrzakov</cp:lastModifiedBy>
  <cp:revision>81</cp:revision>
  <dcterms:created xsi:type="dcterms:W3CDTF">2022-01-20T14:44:00Z</dcterms:created>
  <dcterms:modified xsi:type="dcterms:W3CDTF">2022-10-31T10:48:00Z</dcterms:modified>
</cp:coreProperties>
</file>